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48A" w:rsidRPr="00B169FF" w:rsidRDefault="00DD448A" w:rsidP="00F05199">
      <w:pPr>
        <w:spacing w:line="276" w:lineRule="auto"/>
        <w:ind w:left="5103"/>
        <w:jc w:val="both"/>
        <w:rPr>
          <w:rFonts w:ascii="Times New Roman" w:hAnsi="Times New Roman" w:cs="Times New Roman"/>
          <w:b/>
          <w:color w:val="000000" w:themeColor="text1"/>
          <w:sz w:val="24"/>
          <w:szCs w:val="24"/>
        </w:rPr>
      </w:pPr>
      <w:r w:rsidRPr="00B169FF">
        <w:rPr>
          <w:rFonts w:ascii="Times New Roman" w:hAnsi="Times New Roman" w:cs="Times New Roman"/>
          <w:b/>
          <w:color w:val="000000" w:themeColor="text1"/>
          <w:sz w:val="24"/>
          <w:szCs w:val="24"/>
        </w:rPr>
        <w:t>Государственное бюджетное учреждение здравоохранения Ярославской области «Ярославская областная клиническая туберкулезная больница»</w:t>
      </w:r>
    </w:p>
    <w:p w:rsidR="00DD448A" w:rsidRPr="00B169FF" w:rsidRDefault="00DD448A" w:rsidP="00F05199">
      <w:pPr>
        <w:spacing w:after="0" w:line="276" w:lineRule="auto"/>
        <w:ind w:left="5103"/>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150000, Ярославская обл., г. Ярославль, ул. Собинова, д.43.</w:t>
      </w:r>
    </w:p>
    <w:p w:rsidR="00DD448A" w:rsidRPr="00B169FF" w:rsidRDefault="00DD448A" w:rsidP="00F05199">
      <w:pPr>
        <w:spacing w:after="0" w:line="276" w:lineRule="auto"/>
        <w:ind w:left="5103"/>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76.yaoktb@yarregion.ru</w:t>
      </w:r>
    </w:p>
    <w:p w:rsidR="00DD448A" w:rsidRPr="00B169FF" w:rsidRDefault="00DD448A" w:rsidP="00F05199">
      <w:pPr>
        <w:spacing w:after="0" w:line="276" w:lineRule="auto"/>
        <w:jc w:val="both"/>
        <w:rPr>
          <w:rFonts w:ascii="Times New Roman" w:hAnsi="Times New Roman" w:cs="Times New Roman"/>
          <w:color w:val="000000" w:themeColor="text1"/>
          <w:sz w:val="24"/>
          <w:szCs w:val="24"/>
        </w:rPr>
      </w:pPr>
    </w:p>
    <w:p w:rsidR="00DD448A" w:rsidRPr="00B169FF" w:rsidRDefault="00DD448A" w:rsidP="00F05199">
      <w:pPr>
        <w:spacing w:after="0" w:line="276" w:lineRule="auto"/>
        <w:ind w:left="5103"/>
        <w:jc w:val="both"/>
        <w:rPr>
          <w:rFonts w:ascii="Times New Roman" w:hAnsi="Times New Roman" w:cs="Times New Roman"/>
          <w:b/>
          <w:color w:val="000000" w:themeColor="text1"/>
          <w:sz w:val="24"/>
          <w:szCs w:val="24"/>
        </w:rPr>
      </w:pPr>
      <w:r w:rsidRPr="00B169FF">
        <w:rPr>
          <w:rFonts w:ascii="Times New Roman" w:hAnsi="Times New Roman" w:cs="Times New Roman"/>
          <w:b/>
          <w:color w:val="000000" w:themeColor="text1"/>
          <w:sz w:val="24"/>
          <w:szCs w:val="24"/>
        </w:rPr>
        <w:t>Индивидуальный предприниматель</w:t>
      </w:r>
    </w:p>
    <w:p w:rsidR="00DD448A" w:rsidRPr="00B169FF" w:rsidRDefault="00D02548" w:rsidP="00F05199">
      <w:pPr>
        <w:spacing w:after="0" w:line="276" w:lineRule="auto"/>
        <w:ind w:left="5103"/>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p>
    <w:p w:rsidR="00DD448A" w:rsidRPr="00B169FF" w:rsidRDefault="00DD448A" w:rsidP="00F05199">
      <w:pPr>
        <w:spacing w:after="0" w:line="276" w:lineRule="auto"/>
        <w:ind w:left="5103"/>
        <w:jc w:val="both"/>
        <w:rPr>
          <w:rFonts w:ascii="Times New Roman" w:hAnsi="Times New Roman" w:cs="Times New Roman"/>
          <w:b/>
          <w:color w:val="000000" w:themeColor="text1"/>
          <w:sz w:val="24"/>
          <w:szCs w:val="24"/>
        </w:rPr>
      </w:pPr>
      <w:r w:rsidRPr="00B169FF">
        <w:rPr>
          <w:rFonts w:ascii="Times New Roman" w:hAnsi="Times New Roman" w:cs="Times New Roman"/>
          <w:b/>
          <w:color w:val="000000" w:themeColor="text1"/>
          <w:sz w:val="24"/>
          <w:szCs w:val="24"/>
        </w:rPr>
        <w:t>АО «Тэк-Торг»</w:t>
      </w:r>
    </w:p>
    <w:p w:rsidR="00DD448A" w:rsidRPr="00B169FF" w:rsidRDefault="00DD448A" w:rsidP="00F05199">
      <w:pPr>
        <w:spacing w:after="0" w:line="276" w:lineRule="auto"/>
        <w:ind w:left="5103"/>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help@tektorg.ru</w:t>
      </w: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center"/>
        <w:rPr>
          <w:rFonts w:ascii="Times New Roman" w:hAnsi="Times New Roman" w:cs="Times New Roman"/>
          <w:color w:val="000000" w:themeColor="text1"/>
        </w:rPr>
      </w:pPr>
      <w:r w:rsidRPr="00B169FF">
        <w:rPr>
          <w:rFonts w:ascii="Times New Roman" w:hAnsi="Times New Roman" w:cs="Times New Roman"/>
          <w:color w:val="000000" w:themeColor="text1"/>
        </w:rPr>
        <w:t>РЕШЕНИЕ</w:t>
      </w:r>
    </w:p>
    <w:p w:rsidR="00DD448A" w:rsidRPr="00B169FF" w:rsidRDefault="00DD448A" w:rsidP="00F05199">
      <w:pPr>
        <w:pStyle w:val="western"/>
        <w:spacing w:before="0" w:beforeAutospacing="0" w:after="0"/>
        <w:jc w:val="center"/>
        <w:rPr>
          <w:rFonts w:ascii="Times New Roman" w:hAnsi="Times New Roman" w:cs="Times New Roman"/>
          <w:color w:val="000000" w:themeColor="text1"/>
        </w:rPr>
      </w:pPr>
      <w:r w:rsidRPr="00B169FF">
        <w:rPr>
          <w:rFonts w:ascii="Times New Roman" w:hAnsi="Times New Roman" w:cs="Times New Roman"/>
          <w:color w:val="000000" w:themeColor="text1"/>
        </w:rPr>
        <w:t>по делу № 05-03/397П-24 (76-225 РНП)</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Резолютивная часть решения объявлена 27 августа 2024 года</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Решение изготовлено в полном объеме 30 августа 2024 года                     г. Ярославль</w:t>
      </w:r>
    </w:p>
    <w:p w:rsidR="00DD448A" w:rsidRPr="00B169FF" w:rsidRDefault="00DD448A" w:rsidP="00F05199">
      <w:pPr>
        <w:pStyle w:val="a4"/>
        <w:spacing w:before="0" w:beforeAutospacing="0" w:after="0"/>
        <w:ind w:firstLine="709"/>
        <w:jc w:val="both"/>
        <w:rPr>
          <w:color w:val="000000" w:themeColor="text1"/>
        </w:rPr>
      </w:pPr>
    </w:p>
    <w:p w:rsidR="00DD448A" w:rsidRPr="00B169FF" w:rsidRDefault="00DD448A" w:rsidP="00F05199">
      <w:pPr>
        <w:pStyle w:val="a4"/>
        <w:spacing w:before="0" w:beforeAutospacing="0" w:after="0"/>
        <w:ind w:firstLine="709"/>
        <w:jc w:val="both"/>
        <w:rPr>
          <w:color w:val="000000" w:themeColor="text1"/>
        </w:rPr>
      </w:pPr>
      <w:r w:rsidRPr="00B169FF">
        <w:rPr>
          <w:color w:val="000000" w:themeColor="text1"/>
        </w:rPr>
        <w:t>Инспекция Межрегионального управления Федеральной антимонопольной службы по Ярославской области и Костромской области (Ярославское межрегиональное УФАС России) (далее также – Инспекция) в составе: руководитель Инспекции – заместитель руководителя управления</w:t>
      </w:r>
      <w:proofErr w:type="gramStart"/>
      <w:r w:rsidR="00CE2272">
        <w:rPr>
          <w:color w:val="000000" w:themeColor="text1"/>
        </w:rPr>
        <w:t xml:space="preserve"> …</w:t>
      </w:r>
      <w:r w:rsidRPr="00B169FF">
        <w:rPr>
          <w:color w:val="000000" w:themeColor="text1"/>
        </w:rPr>
        <w:t>.</w:t>
      </w:r>
      <w:proofErr w:type="gramEnd"/>
      <w:r w:rsidRPr="00B169FF">
        <w:rPr>
          <w:color w:val="000000" w:themeColor="text1"/>
        </w:rPr>
        <w:t>, члены Инспекции – ведущий специалист-эксперт отде</w:t>
      </w:r>
      <w:r w:rsidR="001541AD" w:rsidRPr="00B169FF">
        <w:rPr>
          <w:color w:val="000000" w:themeColor="text1"/>
        </w:rPr>
        <w:t>ла контроля закупок</w:t>
      </w:r>
      <w:r w:rsidR="00CE2272">
        <w:rPr>
          <w:color w:val="000000" w:themeColor="text1"/>
        </w:rPr>
        <w:t xml:space="preserve"> …</w:t>
      </w:r>
      <w:r w:rsidR="001541AD" w:rsidRPr="00B169FF">
        <w:rPr>
          <w:color w:val="000000" w:themeColor="text1"/>
        </w:rPr>
        <w:t>.</w:t>
      </w:r>
      <w:r w:rsidRPr="00B169FF">
        <w:rPr>
          <w:color w:val="000000" w:themeColor="text1"/>
        </w:rPr>
        <w:t xml:space="preserve">, ведущий специалист-эксперт отдела контроля закупок </w:t>
      </w:r>
      <w:r w:rsidR="00CE2272">
        <w:rPr>
          <w:color w:val="000000" w:themeColor="text1"/>
        </w:rPr>
        <w:t>.</w:t>
      </w:r>
      <w:r w:rsidRPr="00B169FF">
        <w:rPr>
          <w:color w:val="000000" w:themeColor="text1"/>
        </w:rPr>
        <w:t xml:space="preserve">., </w:t>
      </w:r>
    </w:p>
    <w:p w:rsidR="00DD448A" w:rsidRPr="00B169FF" w:rsidRDefault="00DD448A" w:rsidP="00F05199">
      <w:pPr>
        <w:pStyle w:val="a4"/>
        <w:spacing w:before="0" w:beforeAutospacing="0" w:after="0"/>
        <w:ind w:firstLine="709"/>
        <w:jc w:val="both"/>
        <w:rPr>
          <w:color w:val="000000" w:themeColor="text1"/>
        </w:rPr>
      </w:pPr>
      <w:r w:rsidRPr="00B169FF">
        <w:rPr>
          <w:color w:val="000000" w:themeColor="text1"/>
        </w:rPr>
        <w:t>с участием:</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участник закупки, индивидуальный предприниматель </w:t>
      </w:r>
      <w:r w:rsidR="00D02548">
        <w:rPr>
          <w:rFonts w:ascii="Times New Roman" w:hAnsi="Times New Roman" w:cs="Times New Roman"/>
          <w:color w:val="000000" w:themeColor="text1"/>
        </w:rPr>
        <w:t xml:space="preserve">… </w:t>
      </w:r>
      <w:r w:rsidR="001541AD" w:rsidRPr="00B169FF">
        <w:rPr>
          <w:rFonts w:ascii="Times New Roman" w:hAnsi="Times New Roman" w:cs="Times New Roman"/>
          <w:color w:val="000000" w:themeColor="text1"/>
        </w:rPr>
        <w:t xml:space="preserve">(далее также – </w:t>
      </w:r>
      <w:proofErr w:type="gramStart"/>
      <w:r w:rsidR="001541AD" w:rsidRPr="00B169FF">
        <w:rPr>
          <w:rFonts w:ascii="Times New Roman" w:hAnsi="Times New Roman" w:cs="Times New Roman"/>
          <w:color w:val="000000" w:themeColor="text1"/>
        </w:rPr>
        <w:t>ИП</w:t>
      </w:r>
      <w:r w:rsidR="00CE2272">
        <w:rPr>
          <w:rFonts w:ascii="Times New Roman" w:hAnsi="Times New Roman" w:cs="Times New Roman"/>
          <w:color w:val="000000" w:themeColor="text1"/>
        </w:rPr>
        <w:t>…</w:t>
      </w:r>
      <w:r w:rsidR="001541AD" w:rsidRPr="00B169FF">
        <w:rPr>
          <w:rFonts w:ascii="Times New Roman" w:hAnsi="Times New Roman" w:cs="Times New Roman"/>
          <w:color w:val="000000" w:themeColor="text1"/>
        </w:rPr>
        <w:t>.</w:t>
      </w:r>
      <w:proofErr w:type="gramEnd"/>
      <w:r w:rsidRPr="00B169FF">
        <w:rPr>
          <w:rFonts w:ascii="Times New Roman" w:hAnsi="Times New Roman" w:cs="Times New Roman"/>
          <w:color w:val="000000" w:themeColor="text1"/>
        </w:rPr>
        <w:t xml:space="preserve">, участник закупки), обеспечил участие в заседании </w:t>
      </w:r>
      <w:r w:rsidR="001541AD" w:rsidRPr="00B169FF">
        <w:rPr>
          <w:rFonts w:ascii="Times New Roman" w:hAnsi="Times New Roman" w:cs="Times New Roman"/>
          <w:color w:val="000000" w:themeColor="text1"/>
        </w:rPr>
        <w:t xml:space="preserve">Инспекции представителя по доверенности </w:t>
      </w:r>
      <w:r w:rsidR="00CE2272">
        <w:rPr>
          <w:rFonts w:ascii="Times New Roman" w:hAnsi="Times New Roman" w:cs="Times New Roman"/>
          <w:color w:val="000000" w:themeColor="text1"/>
        </w:rPr>
        <w:t>…,</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заказчик, государственное бюджетное учреждение здравоохран</w:t>
      </w:r>
      <w:r w:rsidR="001541AD" w:rsidRPr="00B169FF">
        <w:rPr>
          <w:rFonts w:ascii="Times New Roman" w:hAnsi="Times New Roman" w:cs="Times New Roman"/>
          <w:color w:val="000000" w:themeColor="text1"/>
        </w:rPr>
        <w:t>ения Ярославской области «Ярославская областная клиническая туберкулезная больница</w:t>
      </w:r>
      <w:r w:rsidRPr="00B169FF">
        <w:rPr>
          <w:rFonts w:ascii="Times New Roman" w:hAnsi="Times New Roman" w:cs="Times New Roman"/>
          <w:color w:val="000000" w:themeColor="text1"/>
        </w:rPr>
        <w:t>»</w:t>
      </w:r>
      <w:r w:rsidR="001541AD" w:rsidRPr="00B169FF">
        <w:rPr>
          <w:rFonts w:ascii="Times New Roman" w:hAnsi="Times New Roman" w:cs="Times New Roman"/>
          <w:color w:val="000000" w:themeColor="text1"/>
        </w:rPr>
        <w:t xml:space="preserve"> (далее также – ГБУЗ ЯО «Ярославская областная клиническая туберкулезная больница»</w:t>
      </w:r>
      <w:r w:rsidRPr="00B169FF">
        <w:rPr>
          <w:rFonts w:ascii="Times New Roman" w:hAnsi="Times New Roman" w:cs="Times New Roman"/>
          <w:color w:val="000000" w:themeColor="text1"/>
        </w:rPr>
        <w:t>, заказчик), направил ходатайство о рассмотрении обращения в отсутствии представителя заказчика,</w:t>
      </w:r>
    </w:p>
    <w:p w:rsidR="00DD448A" w:rsidRPr="00B169FF" w:rsidRDefault="001541AD"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оператор, АО «Тэк-Торг</w:t>
      </w:r>
      <w:r w:rsidR="00DD448A" w:rsidRPr="00B169FF">
        <w:rPr>
          <w:rFonts w:ascii="Times New Roman" w:hAnsi="Times New Roman" w:cs="Times New Roman"/>
          <w:color w:val="000000" w:themeColor="text1"/>
        </w:rPr>
        <w:t>», представителя не направил, о дате, времени и месте проведения заседания Инспекции уведомлен надлежащим образом,</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рассмотрев сведения о включении в реестр недобросовестных поставщиков, направленные ГБУЗ </w:t>
      </w:r>
      <w:r w:rsidR="001541AD" w:rsidRPr="00B169FF">
        <w:rPr>
          <w:rFonts w:ascii="Times New Roman" w:hAnsi="Times New Roman" w:cs="Times New Roman"/>
          <w:color w:val="000000" w:themeColor="text1"/>
        </w:rPr>
        <w:t>«Ярославская областная клиническая туберкулезная больница» в отношении</w:t>
      </w:r>
      <w:r w:rsidR="00CE2272">
        <w:rPr>
          <w:rFonts w:ascii="Times New Roman" w:hAnsi="Times New Roman" w:cs="Times New Roman"/>
          <w:color w:val="000000" w:themeColor="text1"/>
        </w:rPr>
        <w:t xml:space="preserve"> ИП …</w:t>
      </w:r>
      <w:r w:rsidRPr="00B169FF">
        <w:rPr>
          <w:rFonts w:ascii="Times New Roman" w:hAnsi="Times New Roman" w:cs="Times New Roman"/>
          <w:color w:val="000000" w:themeColor="text1"/>
        </w:rPr>
        <w:t>, и осуществив в соответствии со статьей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 проверку факта уклонения ИП</w:t>
      </w:r>
      <w:r w:rsidR="00D02548">
        <w:rPr>
          <w:rFonts w:ascii="Times New Roman" w:hAnsi="Times New Roman" w:cs="Times New Roman"/>
          <w:color w:val="000000" w:themeColor="text1"/>
        </w:rPr>
        <w:t>..</w:t>
      </w:r>
      <w:r w:rsidR="001541AD" w:rsidRPr="00B169FF">
        <w:rPr>
          <w:rFonts w:ascii="Times New Roman" w:hAnsi="Times New Roman" w:cs="Times New Roman"/>
          <w:color w:val="000000" w:themeColor="text1"/>
        </w:rPr>
        <w:t xml:space="preserve">. </w:t>
      </w:r>
      <w:r w:rsidRPr="00B169FF">
        <w:rPr>
          <w:rFonts w:ascii="Times New Roman" w:hAnsi="Times New Roman" w:cs="Times New Roman"/>
          <w:color w:val="000000" w:themeColor="text1"/>
        </w:rPr>
        <w:t>от заключения контракта на</w:t>
      </w:r>
      <w:r w:rsidR="001541AD" w:rsidRPr="00B169FF">
        <w:rPr>
          <w:rFonts w:ascii="Times New Roman" w:hAnsi="Times New Roman" w:cs="Times New Roman"/>
          <w:color w:val="000000" w:themeColor="text1"/>
        </w:rPr>
        <w:t xml:space="preserve"> о</w:t>
      </w:r>
      <w:r w:rsidR="001541AD" w:rsidRPr="00B169FF">
        <w:rPr>
          <w:rFonts w:ascii="Times New Roman" w:hAnsi="Times New Roman" w:cs="Times New Roman"/>
          <w:color w:val="000000" w:themeColor="text1"/>
          <w:shd w:val="clear" w:color="auto" w:fill="FFFFFF"/>
        </w:rPr>
        <w:t>казание услуг на осуществление перевозки и погрузки крупногабаритных грузов для нужд учреждения</w:t>
      </w:r>
      <w:r w:rsidR="001541AD" w:rsidRPr="00B169FF">
        <w:rPr>
          <w:rFonts w:ascii="Times New Roman" w:hAnsi="Times New Roman" w:cs="Times New Roman"/>
          <w:color w:val="000000" w:themeColor="text1"/>
        </w:rPr>
        <w:t xml:space="preserve"> (извещение №</w:t>
      </w:r>
      <w:r w:rsidR="00B46329">
        <w:rPr>
          <w:rStyle w:val="a3"/>
          <w:rFonts w:ascii="Times New Roman" w:hAnsi="Times New Roman" w:cs="Times New Roman"/>
          <w:color w:val="000000" w:themeColor="text1"/>
          <w:u w:val="none"/>
          <w:bdr w:val="none" w:sz="0" w:space="0" w:color="auto" w:frame="1"/>
          <w:shd w:val="clear" w:color="auto" w:fill="FFFFFF"/>
        </w:rPr>
        <w:t xml:space="preserve"> </w:t>
      </w:r>
      <w:hyperlink r:id="rId4" w:tgtFrame="_blank" w:history="1">
        <w:r w:rsidR="001541AD"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1541AD"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проверку соблюдения заказчиком порядка признания ИП</w:t>
      </w:r>
      <w:r w:rsidR="00D02548">
        <w:rPr>
          <w:rFonts w:ascii="Times New Roman" w:hAnsi="Times New Roman" w:cs="Times New Roman"/>
          <w:color w:val="000000" w:themeColor="text1"/>
        </w:rPr>
        <w:t>…</w:t>
      </w:r>
      <w:r w:rsidR="001541AD" w:rsidRPr="00B169FF">
        <w:rPr>
          <w:rFonts w:ascii="Times New Roman" w:hAnsi="Times New Roman" w:cs="Times New Roman"/>
          <w:color w:val="000000" w:themeColor="text1"/>
        </w:rPr>
        <w:t xml:space="preserve">., </w:t>
      </w:r>
      <w:r w:rsidRPr="00B169FF">
        <w:rPr>
          <w:rFonts w:ascii="Times New Roman" w:hAnsi="Times New Roman" w:cs="Times New Roman"/>
          <w:color w:val="000000" w:themeColor="text1"/>
        </w:rPr>
        <w:t xml:space="preserve">уклонившимся от заключения вышеуказанного контракта, внеплановую проверку соблюдения заказчиком, комиссией по осуществлению закупок </w:t>
      </w:r>
      <w:r w:rsidRPr="00B169FF">
        <w:rPr>
          <w:rFonts w:ascii="Times New Roman" w:hAnsi="Times New Roman" w:cs="Times New Roman"/>
          <w:color w:val="000000" w:themeColor="text1"/>
        </w:rPr>
        <w:lastRenderedPageBreak/>
        <w:t>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проведении закупки на право заключения контракта на</w:t>
      </w:r>
      <w:r w:rsidR="001541AD" w:rsidRPr="00B169FF">
        <w:rPr>
          <w:rFonts w:ascii="Times New Roman" w:hAnsi="Times New Roman" w:cs="Times New Roman"/>
          <w:color w:val="000000" w:themeColor="text1"/>
        </w:rPr>
        <w:t xml:space="preserve"> о</w:t>
      </w:r>
      <w:r w:rsidR="001541AD" w:rsidRPr="00B169FF">
        <w:rPr>
          <w:rFonts w:ascii="Times New Roman" w:hAnsi="Times New Roman" w:cs="Times New Roman"/>
          <w:color w:val="000000" w:themeColor="text1"/>
          <w:shd w:val="clear" w:color="auto" w:fill="FFFFFF"/>
        </w:rPr>
        <w:t>казание услуг на осуществление перевозки и погрузки крупногабаритных грузов для нужд учреждения</w:t>
      </w:r>
      <w:r w:rsidR="001541AD" w:rsidRPr="00B169FF">
        <w:rPr>
          <w:rFonts w:ascii="Times New Roman" w:hAnsi="Times New Roman" w:cs="Times New Roman"/>
          <w:color w:val="000000" w:themeColor="text1"/>
        </w:rPr>
        <w:t xml:space="preserve"> (извещение №</w:t>
      </w:r>
      <w:r w:rsidR="001541AD" w:rsidRPr="00B169FF">
        <w:rPr>
          <w:rStyle w:val="a3"/>
          <w:rFonts w:ascii="Times New Roman" w:hAnsi="Times New Roman" w:cs="Times New Roman"/>
          <w:color w:val="000000" w:themeColor="text1"/>
          <w:u w:val="none"/>
          <w:bdr w:val="none" w:sz="0" w:space="0" w:color="auto" w:frame="1"/>
          <w:shd w:val="clear" w:color="auto" w:fill="FFFFFF"/>
        </w:rPr>
        <w:t xml:space="preserve">  </w:t>
      </w:r>
      <w:hyperlink r:id="rId5" w:tgtFrame="_blank" w:history="1">
        <w:r w:rsidR="001541AD" w:rsidRPr="00B169FF">
          <w:rPr>
            <w:rStyle w:val="a3"/>
            <w:rFonts w:ascii="Times New Roman" w:hAnsi="Times New Roman" w:cs="Times New Roman"/>
            <w:color w:val="000000" w:themeColor="text1"/>
            <w:u w:val="none"/>
            <w:bdr w:val="none" w:sz="0" w:space="0" w:color="auto" w:frame="1"/>
            <w:shd w:val="clear" w:color="auto" w:fill="FFFFFF"/>
          </w:rPr>
          <w:t> </w:t>
        </w:r>
      </w:hyperlink>
      <w:hyperlink r:id="rId6" w:tgtFrame="_blank" w:history="1">
        <w:r w:rsidR="001541AD"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1541AD" w:rsidRPr="00B169FF">
        <w:rPr>
          <w:rFonts w:ascii="Times New Roman" w:hAnsi="Times New Roman" w:cs="Times New Roman"/>
          <w:color w:val="000000" w:themeColor="text1"/>
        </w:rPr>
        <w:t>)</w:t>
      </w:r>
      <w:r w:rsidRPr="00B169FF">
        <w:rPr>
          <w:rFonts w:ascii="Times New Roman" w:hAnsi="Times New Roman" w:cs="Times New Roman"/>
          <w:color w:val="000000" w:themeColor="text1"/>
          <w:shd w:val="clear" w:color="auto" w:fill="FFFFFF"/>
        </w:rPr>
        <w:t xml:space="preserve">, </w:t>
      </w:r>
      <w:r w:rsidRPr="00B169FF">
        <w:rPr>
          <w:rFonts w:ascii="Times New Roman" w:hAnsi="Times New Roman" w:cs="Times New Roman"/>
          <w:color w:val="000000" w:themeColor="text1"/>
        </w:rPr>
        <w:t>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сведений (информации) о данном участнике закупки для рассмотрения вопроса о включении таких сведений в реестр недобросовестных поставщиков, в соответствии с приказом Ярославского межрегионального УФАС Рос</w:t>
      </w:r>
      <w:r w:rsidR="001541AD" w:rsidRPr="00B169FF">
        <w:rPr>
          <w:rFonts w:ascii="Times New Roman" w:hAnsi="Times New Roman" w:cs="Times New Roman"/>
          <w:color w:val="000000" w:themeColor="text1"/>
        </w:rPr>
        <w:t>сии от 22.08.2024 № 44</w:t>
      </w:r>
      <w:r w:rsidRPr="00B169FF">
        <w:rPr>
          <w:rFonts w:ascii="Times New Roman" w:hAnsi="Times New Roman" w:cs="Times New Roman"/>
          <w:color w:val="000000" w:themeColor="text1"/>
        </w:rPr>
        <w:t xml:space="preserve">3/24, </w:t>
      </w:r>
    </w:p>
    <w:p w:rsidR="00DD448A" w:rsidRPr="00B169FF" w:rsidRDefault="00DD448A" w:rsidP="00F05199">
      <w:pPr>
        <w:pStyle w:val="western"/>
        <w:spacing w:before="0" w:beforeAutospacing="0" w:after="0"/>
        <w:jc w:val="both"/>
        <w:rPr>
          <w:rFonts w:ascii="Times New Roman" w:hAnsi="Times New Roman" w:cs="Times New Roman"/>
          <w:caps/>
          <w:color w:val="000000" w:themeColor="text1"/>
        </w:rPr>
      </w:pPr>
    </w:p>
    <w:p w:rsidR="00DD448A" w:rsidRPr="00B169FF" w:rsidRDefault="00DD448A" w:rsidP="00F05199">
      <w:pPr>
        <w:pStyle w:val="western"/>
        <w:spacing w:before="0" w:beforeAutospacing="0" w:after="0"/>
        <w:jc w:val="center"/>
        <w:rPr>
          <w:rFonts w:ascii="Times New Roman" w:hAnsi="Times New Roman" w:cs="Times New Roman"/>
          <w:caps/>
          <w:color w:val="000000" w:themeColor="text1"/>
        </w:rPr>
      </w:pPr>
      <w:r w:rsidRPr="00B169FF">
        <w:rPr>
          <w:rFonts w:ascii="Times New Roman" w:hAnsi="Times New Roman" w:cs="Times New Roman"/>
          <w:caps/>
          <w:color w:val="000000" w:themeColor="text1"/>
        </w:rPr>
        <w:t>установила:</w:t>
      </w:r>
    </w:p>
    <w:p w:rsidR="00DD448A" w:rsidRPr="00B169FF" w:rsidRDefault="00DD448A" w:rsidP="00F05199">
      <w:pPr>
        <w:pStyle w:val="western"/>
        <w:spacing w:before="0" w:beforeAutospacing="0" w:after="0"/>
        <w:jc w:val="both"/>
        <w:rPr>
          <w:rFonts w:ascii="Times New Roman" w:hAnsi="Times New Roman" w:cs="Times New Roman"/>
          <w:caps/>
          <w:color w:val="000000" w:themeColor="text1"/>
        </w:rPr>
      </w:pP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В Ярославское межрегиональное УФАС России в соответствии с частью 4 статьи 104 Федерального закона от 05.04.2013 № 44-ФЗ от заказчика поступило обращение о включении в реестр недобросовестных поставщиков сведений </w:t>
      </w:r>
      <w:r w:rsidR="00BB660C" w:rsidRPr="00B169FF">
        <w:rPr>
          <w:rFonts w:ascii="Times New Roman" w:hAnsi="Times New Roman" w:cs="Times New Roman"/>
          <w:color w:val="000000" w:themeColor="text1"/>
        </w:rPr>
        <w:t>об ИП</w:t>
      </w:r>
      <w:r w:rsidR="00D02548">
        <w:rPr>
          <w:rFonts w:ascii="Times New Roman" w:hAnsi="Times New Roman" w:cs="Times New Roman"/>
          <w:color w:val="000000" w:themeColor="text1"/>
        </w:rPr>
        <w:t>…</w:t>
      </w:r>
      <w:r w:rsidR="00BB660C"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уклонившегося, по мнению заказчика, от заключения контракта на</w:t>
      </w:r>
      <w:r w:rsidR="00BB660C" w:rsidRPr="00B169FF">
        <w:rPr>
          <w:rFonts w:ascii="Times New Roman" w:hAnsi="Times New Roman" w:cs="Times New Roman"/>
          <w:color w:val="000000" w:themeColor="text1"/>
        </w:rPr>
        <w:t xml:space="preserve"> о</w:t>
      </w:r>
      <w:r w:rsidR="00BB660C" w:rsidRPr="00B169FF">
        <w:rPr>
          <w:rFonts w:ascii="Times New Roman" w:hAnsi="Times New Roman" w:cs="Times New Roman"/>
          <w:color w:val="000000" w:themeColor="text1"/>
          <w:shd w:val="clear" w:color="auto" w:fill="FFFFFF"/>
        </w:rPr>
        <w:t>казание услуг на осуществление перевозки и погрузки крупногабаритных грузов для нужд учреждения</w:t>
      </w:r>
      <w:r w:rsidR="00BB660C" w:rsidRPr="00B169FF">
        <w:rPr>
          <w:rFonts w:ascii="Times New Roman" w:hAnsi="Times New Roman" w:cs="Times New Roman"/>
          <w:color w:val="000000" w:themeColor="text1"/>
        </w:rPr>
        <w:t xml:space="preserve"> (извещение №</w:t>
      </w:r>
      <w:r w:rsidR="00BB660C" w:rsidRPr="00B169FF">
        <w:rPr>
          <w:rStyle w:val="a3"/>
          <w:rFonts w:ascii="Times New Roman" w:hAnsi="Times New Roman" w:cs="Times New Roman"/>
          <w:color w:val="000000" w:themeColor="text1"/>
          <w:u w:val="none"/>
          <w:bdr w:val="none" w:sz="0" w:space="0" w:color="auto" w:frame="1"/>
          <w:shd w:val="clear" w:color="auto" w:fill="FFFFFF"/>
        </w:rPr>
        <w:t xml:space="preserve"> </w:t>
      </w:r>
      <w:hyperlink r:id="rId7" w:tgtFrame="_blank" w:history="1">
        <w:r w:rsidR="00BB660C"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BB660C" w:rsidRPr="00B169FF">
        <w:rPr>
          <w:rFonts w:ascii="Times New Roman" w:hAnsi="Times New Roman" w:cs="Times New Roman"/>
          <w:color w:val="000000" w:themeColor="text1"/>
        </w:rPr>
        <w:t>).</w:t>
      </w:r>
    </w:p>
    <w:p w:rsidR="00F05199" w:rsidRPr="00B169FF" w:rsidRDefault="00F05199" w:rsidP="00F05199">
      <w:pPr>
        <w:spacing w:after="0" w:line="276" w:lineRule="auto"/>
        <w:ind w:firstLine="709"/>
        <w:jc w:val="both"/>
        <w:rPr>
          <w:rFonts w:ascii="Times New Roman" w:hAnsi="Times New Roman" w:cs="Times New Roman"/>
          <w:color w:val="000000" w:themeColor="text1"/>
          <w:sz w:val="24"/>
          <w:szCs w:val="24"/>
          <w:shd w:val="clear" w:color="auto" w:fill="FFFFFF"/>
        </w:rPr>
      </w:pPr>
      <w:r w:rsidRPr="00B169FF">
        <w:rPr>
          <w:rFonts w:ascii="Times New Roman" w:eastAsia="Times New Roman" w:hAnsi="Times New Roman" w:cs="Times New Roman"/>
          <w:color w:val="000000" w:themeColor="text1"/>
          <w:sz w:val="24"/>
          <w:szCs w:val="24"/>
          <w:lang w:eastAsia="ru-RU"/>
        </w:rPr>
        <w:t xml:space="preserve">Заказчиком, в единой информационной системе (официальный сайт в сети «Интернет» www.zakupki.gov.ru) 01.08.2024 размещено извещение № </w:t>
      </w:r>
      <w:hyperlink r:id="rId8" w:tgtFrame="_blank" w:history="1">
        <w:r w:rsidRPr="00B169FF">
          <w:rPr>
            <w:rStyle w:val="a3"/>
            <w:rFonts w:ascii="Times New Roman" w:hAnsi="Times New Roman" w:cs="Times New Roman"/>
            <w:color w:val="000000" w:themeColor="text1"/>
            <w:sz w:val="24"/>
            <w:szCs w:val="24"/>
            <w:u w:val="none"/>
            <w:bdr w:val="none" w:sz="0" w:space="0" w:color="auto" w:frame="1"/>
            <w:shd w:val="clear" w:color="auto" w:fill="FFFFFF"/>
          </w:rPr>
          <w:t>0371500000724000239</w:t>
        </w:r>
      </w:hyperlink>
      <w:r w:rsidRPr="00B169FF">
        <w:rPr>
          <w:rFonts w:ascii="Times New Roman" w:hAnsi="Times New Roman" w:cs="Times New Roman"/>
          <w:color w:val="000000" w:themeColor="text1"/>
          <w:sz w:val="24"/>
          <w:szCs w:val="24"/>
        </w:rPr>
        <w:t> о</w:t>
      </w:r>
      <w:r w:rsidRPr="00B169FF">
        <w:rPr>
          <w:rFonts w:ascii="Times New Roman" w:eastAsia="Times New Roman" w:hAnsi="Times New Roman" w:cs="Times New Roman"/>
          <w:color w:val="000000" w:themeColor="text1"/>
          <w:sz w:val="24"/>
          <w:szCs w:val="24"/>
          <w:lang w:eastAsia="ru-RU"/>
        </w:rPr>
        <w:t xml:space="preserve"> проведении аукциона в электронной форме на право заключения контракта на </w:t>
      </w:r>
      <w:r w:rsidRPr="00B169FF">
        <w:rPr>
          <w:rFonts w:ascii="Times New Roman" w:hAnsi="Times New Roman" w:cs="Times New Roman"/>
          <w:color w:val="000000" w:themeColor="text1"/>
          <w:sz w:val="24"/>
          <w:szCs w:val="24"/>
        </w:rPr>
        <w:t>о</w:t>
      </w:r>
      <w:r w:rsidRPr="00B169FF">
        <w:rPr>
          <w:rFonts w:ascii="Times New Roman" w:hAnsi="Times New Roman" w:cs="Times New Roman"/>
          <w:color w:val="000000" w:themeColor="text1"/>
          <w:sz w:val="24"/>
          <w:szCs w:val="24"/>
          <w:shd w:val="clear" w:color="auto" w:fill="FFFFFF"/>
        </w:rPr>
        <w:t>казание услуг на осуществление перевозки и погрузки крупногабаритных грузов для нужд учреждения.</w:t>
      </w:r>
    </w:p>
    <w:p w:rsidR="00F05199" w:rsidRPr="00B169FF" w:rsidRDefault="00F05199"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hAnsi="Times New Roman" w:cs="Times New Roman"/>
          <w:color w:val="000000" w:themeColor="text1"/>
          <w:sz w:val="24"/>
          <w:szCs w:val="24"/>
          <w:shd w:val="clear" w:color="auto" w:fill="FFFFFF"/>
        </w:rPr>
        <w:t>Начальная (максимальная) цена контракта составила 296 000, 00 рублей.</w:t>
      </w:r>
    </w:p>
    <w:p w:rsidR="00F05199" w:rsidRPr="00B169FF" w:rsidRDefault="00F05199" w:rsidP="00F05199">
      <w:pPr>
        <w:spacing w:after="0" w:line="276" w:lineRule="auto"/>
        <w:ind w:firstLine="709"/>
        <w:jc w:val="both"/>
        <w:rPr>
          <w:rFonts w:ascii="Times New Roman" w:hAnsi="Times New Roman" w:cs="Times New Roman"/>
          <w:color w:val="000000" w:themeColor="text1"/>
          <w:sz w:val="24"/>
          <w:szCs w:val="24"/>
        </w:rPr>
      </w:pPr>
      <w:r w:rsidRPr="00B169FF">
        <w:rPr>
          <w:rFonts w:ascii="Times New Roman" w:eastAsia="Times New Roman" w:hAnsi="Times New Roman" w:cs="Times New Roman"/>
          <w:color w:val="000000" w:themeColor="text1"/>
          <w:sz w:val="24"/>
          <w:szCs w:val="24"/>
          <w:lang w:eastAsia="ru-RU"/>
        </w:rPr>
        <w:t xml:space="preserve">В соответствии с протоколом подведения итогов определения поставщика (подрядчика, исполнителя) от 09.08.2024 № ИЭА1 победителем закупки признан участник с идентификационным номером </w:t>
      </w:r>
      <w:r w:rsidRPr="00B169FF">
        <w:rPr>
          <w:rFonts w:ascii="Times New Roman" w:hAnsi="Times New Roman" w:cs="Times New Roman"/>
          <w:color w:val="000000" w:themeColor="text1"/>
          <w:sz w:val="24"/>
          <w:szCs w:val="24"/>
          <w:shd w:val="clear" w:color="auto" w:fill="FFFFFF"/>
        </w:rPr>
        <w:t>1</w:t>
      </w:r>
      <w:r w:rsidRPr="00B169FF">
        <w:rPr>
          <w:rFonts w:ascii="Times New Roman" w:eastAsia="Times New Roman" w:hAnsi="Times New Roman" w:cs="Times New Roman"/>
          <w:color w:val="000000" w:themeColor="text1"/>
          <w:sz w:val="24"/>
          <w:szCs w:val="24"/>
          <w:lang w:eastAsia="ru-RU"/>
        </w:rPr>
        <w:t xml:space="preserve"> (</w:t>
      </w:r>
      <w:proofErr w:type="gramStart"/>
      <w:r w:rsidRPr="00B169FF">
        <w:rPr>
          <w:rFonts w:ascii="Times New Roman" w:hAnsi="Times New Roman" w:cs="Times New Roman"/>
          <w:color w:val="000000" w:themeColor="text1"/>
          <w:sz w:val="24"/>
          <w:szCs w:val="24"/>
        </w:rPr>
        <w:t>ИП</w:t>
      </w:r>
      <w:r w:rsidR="00D02548">
        <w:rPr>
          <w:rFonts w:ascii="Times New Roman" w:hAnsi="Times New Roman" w:cs="Times New Roman"/>
          <w:color w:val="000000" w:themeColor="text1"/>
          <w:sz w:val="24"/>
          <w:szCs w:val="24"/>
        </w:rPr>
        <w:t>…</w:t>
      </w:r>
      <w:r w:rsidRPr="00B169FF">
        <w:rPr>
          <w:rFonts w:ascii="Times New Roman" w:hAnsi="Times New Roman" w:cs="Times New Roman"/>
          <w:color w:val="000000" w:themeColor="text1"/>
          <w:sz w:val="24"/>
          <w:szCs w:val="24"/>
        </w:rPr>
        <w:t>.</w:t>
      </w:r>
      <w:proofErr w:type="gramEnd"/>
      <w:r w:rsidRPr="00B169FF">
        <w:rPr>
          <w:rFonts w:ascii="Times New Roman" w:hAnsi="Times New Roman" w:cs="Times New Roman"/>
          <w:color w:val="000000" w:themeColor="text1"/>
          <w:sz w:val="24"/>
          <w:szCs w:val="24"/>
        </w:rPr>
        <w:t>).</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Частью 1 статьи 51 Федерального закона от 05.04.2013 № 44-ФЗ  предусмотрено,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В соответствии с частью 2 статьи 51 Федерального закона от 05.04.2013 № 44-ФЗ не позднее двух рабочих дней, следующих за днем размещения в единой информационной системе протоколов, указанных в части 1 настоящей статьи:</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lastRenderedPageBreak/>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а) информацию, предусмотренную частью 6 статьи 30, пунктами 1, 2, 5 - 8, 10, 17, 18 и 20 части 1 статьи 42 настоящего Федерального закона;</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е) иные документы (при наличии);</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w:t>
      </w:r>
      <w:r w:rsidRPr="00B169FF">
        <w:rPr>
          <w:rFonts w:ascii="Times New Roman" w:hAnsi="Times New Roman" w:cs="Times New Roman"/>
          <w:color w:val="000000" w:themeColor="text1"/>
        </w:rPr>
        <w:lastRenderedPageBreak/>
        <w:t>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Согласно части 3 статьи 51 Федерального закона от 05.04.2013 № 44-ФЗ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б) несогласие заключить контракт, содержащий условия, предусмотренные пунктом 2 части 2 настоящей статьи;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В силу части 4 статьи 51 Федерального закона от 05.04.2013 № 44-ФЗ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 xml:space="preserve">1)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w:t>
      </w:r>
      <w:r w:rsidRPr="00B169FF">
        <w:rPr>
          <w:rFonts w:ascii="Times New Roman" w:hAnsi="Times New Roman" w:cs="Times New Roman"/>
          <w:color w:val="000000" w:themeColor="text1"/>
          <w:sz w:val="24"/>
          <w:szCs w:val="24"/>
        </w:rPr>
        <w:lastRenderedPageBreak/>
        <w:t>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sidR="00DD448A" w:rsidRPr="00B169FF" w:rsidRDefault="00DD448A"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 xml:space="preserve">В соответствии с частью 5 статьи 51 </w:t>
      </w:r>
      <w:r w:rsidRPr="00B169FF">
        <w:rPr>
          <w:rFonts w:ascii="Times New Roman" w:eastAsia="Times New Roman" w:hAnsi="Times New Roman" w:cs="Times New Roman"/>
          <w:color w:val="000000" w:themeColor="text1"/>
          <w:sz w:val="24"/>
          <w:szCs w:val="24"/>
          <w:lang w:eastAsia="ru-RU"/>
        </w:rPr>
        <w:t>Федерального закона от 05.04.2013 № 44-ФЗ</w:t>
      </w:r>
      <w:r w:rsidRPr="00B169FF">
        <w:rPr>
          <w:rFonts w:ascii="Times New Roman" w:hAnsi="Times New Roman" w:cs="Times New Roman"/>
          <w:color w:val="000000" w:themeColor="text1"/>
          <w:sz w:val="24"/>
          <w:szCs w:val="24"/>
        </w:rPr>
        <w:t xml:space="preserve">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F05199" w:rsidRPr="00B169FF" w:rsidRDefault="00F05199" w:rsidP="00F05199">
      <w:pPr>
        <w:spacing w:after="0"/>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09.08.2024 заказчик разместил без своей подписи в единой информационной системе и на электронной площадке с использованием единой информационной системы проект контракта.</w:t>
      </w:r>
    </w:p>
    <w:p w:rsidR="00F05199" w:rsidRPr="00B169FF" w:rsidRDefault="00F05199"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lastRenderedPageBreak/>
        <w:t xml:space="preserve">Соответственно, участнику закупки не позднее 16.08.2024 надлежало подписать </w:t>
      </w:r>
      <w:r w:rsidR="00F66674" w:rsidRPr="00B169FF">
        <w:rPr>
          <w:rFonts w:ascii="Times New Roman" w:hAnsi="Times New Roman" w:cs="Times New Roman"/>
          <w:color w:val="000000" w:themeColor="text1"/>
          <w:sz w:val="24"/>
          <w:szCs w:val="24"/>
        </w:rPr>
        <w:t>усиленной электронной подписью,</w:t>
      </w:r>
      <w:r w:rsidRPr="00B169FF">
        <w:rPr>
          <w:rFonts w:ascii="Times New Roman" w:hAnsi="Times New Roman" w:cs="Times New Roman"/>
          <w:color w:val="000000" w:themeColor="text1"/>
          <w:sz w:val="24"/>
          <w:szCs w:val="24"/>
        </w:rPr>
        <w:t xml:space="preserve"> указанный проект контракта, разместить на электронной площадке подписанный проект контракта и документ, подтверждающий предоставление обеспечения исполнения контракта, либо протокол разногласий, предусмотренный пунктом 2 части 3 статьи 51 Федерального закона от 05.04.2013 № 44-ФЗ.</w:t>
      </w:r>
    </w:p>
    <w:p w:rsidR="00F05199" w:rsidRPr="00B169FF" w:rsidRDefault="00F05199" w:rsidP="00F05199">
      <w:pPr>
        <w:pStyle w:val="Standard"/>
        <w:spacing w:after="0"/>
        <w:ind w:firstLine="709"/>
        <w:jc w:val="both"/>
        <w:rPr>
          <w:rFonts w:ascii="Times New Roman" w:hAnsi="Times New Roman" w:cs="Times New Roman"/>
          <w:color w:val="000000" w:themeColor="text1"/>
          <w:sz w:val="24"/>
          <w:szCs w:val="24"/>
        </w:rPr>
      </w:pPr>
      <w:r w:rsidRPr="00B169FF">
        <w:rPr>
          <w:rFonts w:ascii="Times New Roman" w:hAnsi="Times New Roman" w:cs="Times New Roman"/>
          <w:color w:val="000000" w:themeColor="text1"/>
          <w:sz w:val="24"/>
          <w:szCs w:val="24"/>
        </w:rPr>
        <w:t>13.08.2024 участник закупки подписал проект контракта, но не предоставил документы, подтверждающие предоставление обеспечения исполнения контракта.</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 xml:space="preserve">Данный участник закупки признан </w:t>
      </w:r>
      <w:r w:rsidR="00F66674" w:rsidRPr="00B169FF">
        <w:rPr>
          <w:rFonts w:ascii="Times New Roman" w:eastAsia="Times New Roman" w:hAnsi="Times New Roman" w:cs="Times New Roman"/>
          <w:color w:val="000000" w:themeColor="text1"/>
          <w:sz w:val="24"/>
          <w:szCs w:val="24"/>
          <w:lang w:eastAsia="ru-RU"/>
        </w:rPr>
        <w:t>заказчиком,</w:t>
      </w:r>
      <w:r w:rsidRPr="00B169FF">
        <w:rPr>
          <w:rFonts w:ascii="Times New Roman" w:eastAsia="Times New Roman" w:hAnsi="Times New Roman" w:cs="Times New Roman"/>
          <w:color w:val="000000" w:themeColor="text1"/>
          <w:sz w:val="24"/>
          <w:szCs w:val="24"/>
          <w:lang w:eastAsia="ru-RU"/>
        </w:rPr>
        <w:t xml:space="preserve"> уклонившимся от заключения контракта</w:t>
      </w:r>
      <w:r w:rsidR="00D24E77">
        <w:rPr>
          <w:rFonts w:ascii="Times New Roman" w:eastAsia="Times New Roman" w:hAnsi="Times New Roman" w:cs="Times New Roman"/>
          <w:color w:val="000000" w:themeColor="text1"/>
          <w:sz w:val="24"/>
          <w:szCs w:val="24"/>
          <w:lang w:eastAsia="ru-RU"/>
        </w:rPr>
        <w:t>.</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Частью 6 статьи 51 Федерального закона от 05.04.2013 № 44-ФЗ предусмотрено,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1) такой участник закупки считается уклонившимся от заключения контракта;</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DD448A" w:rsidRPr="00B169FF" w:rsidRDefault="00DD448A" w:rsidP="00F0519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B169FF">
        <w:rPr>
          <w:rFonts w:ascii="Times New Roman" w:eastAsia="Times New Roman" w:hAnsi="Times New Roman" w:cs="Times New Roman"/>
          <w:color w:val="000000" w:themeColor="text1"/>
          <w:sz w:val="24"/>
          <w:szCs w:val="24"/>
          <w:lang w:eastAsia="ru-RU"/>
        </w:rPr>
        <w:t>В соответствии с указанной нормой права заказчиком принято решение о признании участника закупки уклонившимся от заключения контракта, поскольку данный участн</w:t>
      </w:r>
      <w:r w:rsidR="00E512D8" w:rsidRPr="00B169FF">
        <w:rPr>
          <w:rFonts w:ascii="Times New Roman" w:eastAsia="Times New Roman" w:hAnsi="Times New Roman" w:cs="Times New Roman"/>
          <w:color w:val="000000" w:themeColor="text1"/>
          <w:sz w:val="24"/>
          <w:szCs w:val="24"/>
          <w:lang w:eastAsia="ru-RU"/>
        </w:rPr>
        <w:t xml:space="preserve">ик в установленный срок не предоставил документы, подтверждающие обеспечение исполнения контракта </w:t>
      </w:r>
      <w:r w:rsidRPr="00B169FF">
        <w:rPr>
          <w:rFonts w:ascii="Times New Roman" w:eastAsia="Times New Roman" w:hAnsi="Times New Roman" w:cs="Times New Roman"/>
          <w:color w:val="000000" w:themeColor="text1"/>
          <w:sz w:val="24"/>
          <w:szCs w:val="24"/>
          <w:lang w:eastAsia="ru-RU"/>
        </w:rPr>
        <w:t>(данное решение отражено в Протоколе признания участника уклонивши</w:t>
      </w:r>
      <w:r w:rsidR="00F05199" w:rsidRPr="00B169FF">
        <w:rPr>
          <w:rFonts w:ascii="Times New Roman" w:eastAsia="Times New Roman" w:hAnsi="Times New Roman" w:cs="Times New Roman"/>
          <w:color w:val="000000" w:themeColor="text1"/>
          <w:sz w:val="24"/>
          <w:szCs w:val="24"/>
          <w:lang w:eastAsia="ru-RU"/>
        </w:rPr>
        <w:t>мся от заключения контракта от 20</w:t>
      </w:r>
      <w:r w:rsidRPr="00B169FF">
        <w:rPr>
          <w:rFonts w:ascii="Times New Roman" w:eastAsia="Times New Roman" w:hAnsi="Times New Roman" w:cs="Times New Roman"/>
          <w:color w:val="000000" w:themeColor="text1"/>
          <w:sz w:val="24"/>
          <w:szCs w:val="24"/>
          <w:lang w:eastAsia="ru-RU"/>
        </w:rPr>
        <w:t>.08.2024 №ППУ20_1).</w:t>
      </w:r>
    </w:p>
    <w:p w:rsidR="00DD448A" w:rsidRPr="00B169FF" w:rsidRDefault="00E512D8"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20</w:t>
      </w:r>
      <w:r w:rsidR="00DD448A" w:rsidRPr="00B169FF">
        <w:rPr>
          <w:rFonts w:ascii="Times New Roman" w:hAnsi="Times New Roman" w:cs="Times New Roman"/>
          <w:color w:val="000000" w:themeColor="text1"/>
        </w:rPr>
        <w:t xml:space="preserve">.08.2024 заказчиком во исполнение указанных выше требований в Ярославское межрегиональное УФАС России посредством функционала единой информационной системы направлено обращение о включении сведений об </w:t>
      </w:r>
      <w:proofErr w:type="gramStart"/>
      <w:r w:rsidR="00DD448A" w:rsidRPr="00B169FF">
        <w:rPr>
          <w:rFonts w:ascii="Times New Roman" w:hAnsi="Times New Roman" w:cs="Times New Roman"/>
          <w:color w:val="000000" w:themeColor="text1"/>
        </w:rPr>
        <w:t>ИП</w:t>
      </w:r>
      <w:r w:rsidR="00D02548">
        <w:rPr>
          <w:rFonts w:ascii="Times New Roman" w:hAnsi="Times New Roman" w:cs="Times New Roman"/>
          <w:color w:val="000000" w:themeColor="text1"/>
        </w:rPr>
        <w:t>…</w:t>
      </w:r>
      <w:r w:rsidRPr="00B169FF">
        <w:rPr>
          <w:rFonts w:ascii="Times New Roman" w:hAnsi="Times New Roman" w:cs="Times New Roman"/>
          <w:color w:val="000000" w:themeColor="text1"/>
        </w:rPr>
        <w:t>.</w:t>
      </w:r>
      <w:proofErr w:type="gramEnd"/>
      <w:r w:rsidR="00DD448A" w:rsidRPr="00B169FF">
        <w:rPr>
          <w:rFonts w:ascii="Times New Roman" w:hAnsi="Times New Roman" w:cs="Times New Roman"/>
          <w:color w:val="000000" w:themeColor="text1"/>
        </w:rPr>
        <w:t xml:space="preserve"> в реестр недобросовестных поставщиков.</w:t>
      </w:r>
    </w:p>
    <w:p w:rsidR="00D24E77"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На заседании Инспекции представитель </w:t>
      </w:r>
      <w:proofErr w:type="gramStart"/>
      <w:r w:rsidRPr="00B169FF">
        <w:rPr>
          <w:rFonts w:ascii="Times New Roman" w:hAnsi="Times New Roman" w:cs="Times New Roman"/>
          <w:color w:val="000000" w:themeColor="text1"/>
        </w:rPr>
        <w:t>ИП</w:t>
      </w:r>
      <w:r w:rsidR="00D02548">
        <w:rPr>
          <w:rFonts w:ascii="Times New Roman" w:hAnsi="Times New Roman" w:cs="Times New Roman"/>
          <w:color w:val="000000" w:themeColor="text1"/>
        </w:rPr>
        <w:t>…</w:t>
      </w:r>
      <w:r w:rsidRPr="00B169FF">
        <w:rPr>
          <w:rFonts w:ascii="Times New Roman" w:hAnsi="Times New Roman" w:cs="Times New Roman"/>
          <w:color w:val="000000" w:themeColor="text1"/>
        </w:rPr>
        <w:t>.</w:t>
      </w:r>
      <w:proofErr w:type="gramEnd"/>
      <w:r w:rsidRPr="00B169FF">
        <w:rPr>
          <w:rFonts w:ascii="Times New Roman" w:hAnsi="Times New Roman" w:cs="Times New Roman"/>
          <w:color w:val="000000" w:themeColor="text1"/>
        </w:rPr>
        <w:t xml:space="preserve"> пояснил, что индивидуальный предприниматель не имел умысла уклоняться от заключения контракта. </w:t>
      </w:r>
      <w:r w:rsidR="00E512D8" w:rsidRPr="00B169FF">
        <w:rPr>
          <w:rFonts w:ascii="Times New Roman" w:hAnsi="Times New Roman" w:cs="Times New Roman"/>
          <w:color w:val="000000" w:themeColor="text1"/>
        </w:rPr>
        <w:t>13.08.2024 ИП</w:t>
      </w:r>
      <w:r w:rsidR="00D02548">
        <w:rPr>
          <w:rFonts w:ascii="Times New Roman" w:hAnsi="Times New Roman" w:cs="Times New Roman"/>
          <w:color w:val="000000" w:themeColor="text1"/>
        </w:rPr>
        <w:t>..</w:t>
      </w:r>
      <w:r w:rsidR="00E512D8" w:rsidRPr="00B169FF">
        <w:rPr>
          <w:rFonts w:ascii="Times New Roman" w:hAnsi="Times New Roman" w:cs="Times New Roman"/>
          <w:color w:val="000000" w:themeColor="text1"/>
        </w:rPr>
        <w:t xml:space="preserve">. </w:t>
      </w:r>
      <w:r w:rsidR="00E512D8" w:rsidRPr="00B169FF">
        <w:rPr>
          <w:rFonts w:ascii="Times New Roman" w:hAnsi="Times New Roman" w:cs="Times New Roman"/>
          <w:color w:val="000000" w:themeColor="text1"/>
        </w:rPr>
        <w:lastRenderedPageBreak/>
        <w:t>был подписан проект контракта,</w:t>
      </w:r>
      <w:r w:rsidR="00D24E77">
        <w:rPr>
          <w:rFonts w:ascii="Times New Roman" w:hAnsi="Times New Roman" w:cs="Times New Roman"/>
          <w:color w:val="000000" w:themeColor="text1"/>
        </w:rPr>
        <w:t xml:space="preserve"> полагая, что документ, подтверждающий представление обеспечения исполнения контракта, может быть подгружен в данную систему в последствие, учитывая задержку выпуска независимой гарантии. </w:t>
      </w:r>
    </w:p>
    <w:p w:rsidR="00B46329" w:rsidRDefault="00D24E77" w:rsidP="00F05199">
      <w:pPr>
        <w:pStyle w:val="western"/>
        <w:spacing w:before="0" w:beforeAutospacing="0" w:after="0"/>
        <w:ind w:firstLine="709"/>
        <w:jc w:val="both"/>
        <w:rPr>
          <w:rFonts w:ascii="Times New Roman" w:hAnsi="Times New Roman" w:cs="Times New Roman"/>
          <w:color w:val="000000" w:themeColor="text1"/>
        </w:rPr>
      </w:pPr>
      <w:r>
        <w:rPr>
          <w:rFonts w:ascii="Times New Roman" w:hAnsi="Times New Roman" w:cs="Times New Roman"/>
          <w:color w:val="000000" w:themeColor="text1"/>
        </w:rPr>
        <w:t xml:space="preserve">При этом представитель индивидуального предпринимателя отмечает, что независимая </w:t>
      </w:r>
      <w:r w:rsidR="00E512D8" w:rsidRPr="00B169FF">
        <w:rPr>
          <w:rFonts w:ascii="Times New Roman" w:hAnsi="Times New Roman" w:cs="Times New Roman"/>
          <w:color w:val="000000" w:themeColor="text1"/>
        </w:rPr>
        <w:t>гарантия выдана банком 15.08.2024 (прилагается независимая гарант</w:t>
      </w:r>
      <w:r w:rsidR="00B46329">
        <w:rPr>
          <w:rFonts w:ascii="Times New Roman" w:hAnsi="Times New Roman" w:cs="Times New Roman"/>
          <w:color w:val="000000" w:themeColor="text1"/>
        </w:rPr>
        <w:t>ия № ЭГ-1483834 от 15.08.2024)</w:t>
      </w:r>
      <w:r>
        <w:rPr>
          <w:rFonts w:ascii="Times New Roman" w:hAnsi="Times New Roman" w:cs="Times New Roman"/>
          <w:color w:val="000000" w:themeColor="text1"/>
        </w:rPr>
        <w:t xml:space="preserve">, до момента признания </w:t>
      </w:r>
      <w:r w:rsidRPr="00D24E77">
        <w:rPr>
          <w:rFonts w:ascii="Times New Roman" w:hAnsi="Times New Roman" w:cs="Times New Roman"/>
          <w:color w:val="000000" w:themeColor="text1"/>
        </w:rPr>
        <w:t xml:space="preserve">ИП </w:t>
      </w:r>
      <w:r w:rsidR="00D02548">
        <w:rPr>
          <w:rFonts w:ascii="Times New Roman" w:hAnsi="Times New Roman" w:cs="Times New Roman"/>
          <w:color w:val="000000" w:themeColor="text1"/>
        </w:rPr>
        <w:t>…</w:t>
      </w:r>
      <w:r>
        <w:rPr>
          <w:rFonts w:ascii="Times New Roman" w:hAnsi="Times New Roman" w:cs="Times New Roman"/>
          <w:color w:val="000000" w:themeColor="text1"/>
        </w:rPr>
        <w:t>уклонившимся от заключения контракта.</w:t>
      </w:r>
    </w:p>
    <w:p w:rsidR="00E512D8" w:rsidRPr="00B169FF" w:rsidRDefault="00D24E77" w:rsidP="00F05199">
      <w:pPr>
        <w:pStyle w:val="western"/>
        <w:spacing w:before="0" w:beforeAutospacing="0" w:after="0"/>
        <w:ind w:firstLine="709"/>
        <w:jc w:val="both"/>
        <w:rPr>
          <w:rFonts w:ascii="Times New Roman" w:hAnsi="Times New Roman" w:cs="Times New Roman"/>
          <w:color w:val="000000" w:themeColor="text1"/>
        </w:rPr>
      </w:pPr>
      <w:r>
        <w:rPr>
          <w:rFonts w:ascii="Times New Roman" w:hAnsi="Times New Roman" w:cs="Times New Roman"/>
          <w:color w:val="000000" w:themeColor="text1"/>
        </w:rPr>
        <w:t>Однако п</w:t>
      </w:r>
      <w:r w:rsidR="00E512D8" w:rsidRPr="00B169FF">
        <w:rPr>
          <w:rFonts w:ascii="Times New Roman" w:hAnsi="Times New Roman" w:cs="Times New Roman"/>
          <w:color w:val="000000" w:themeColor="text1"/>
        </w:rPr>
        <w:t xml:space="preserve">осле осуществления подписания проекта контракта ИП </w:t>
      </w:r>
      <w:r w:rsidR="00D02548">
        <w:rPr>
          <w:rFonts w:ascii="Times New Roman" w:hAnsi="Times New Roman" w:cs="Times New Roman"/>
          <w:color w:val="000000" w:themeColor="text1"/>
        </w:rPr>
        <w:t>…</w:t>
      </w:r>
      <w:r w:rsidR="00E512D8" w:rsidRPr="00B169FF">
        <w:rPr>
          <w:rFonts w:ascii="Times New Roman" w:hAnsi="Times New Roman" w:cs="Times New Roman"/>
          <w:color w:val="000000" w:themeColor="text1"/>
        </w:rPr>
        <w:t>функционал электронной торговой площадки не предоставил возможность разместить документ, подтверждающий предоставление обеспечения исполнения контракта</w:t>
      </w:r>
      <w:r w:rsidR="00F50221">
        <w:rPr>
          <w:rFonts w:ascii="Times New Roman" w:hAnsi="Times New Roman" w:cs="Times New Roman"/>
          <w:color w:val="000000" w:themeColor="text1"/>
        </w:rPr>
        <w:t>,</w:t>
      </w:r>
      <w:r w:rsidR="00E512D8" w:rsidRPr="00B169FF">
        <w:rPr>
          <w:rFonts w:ascii="Times New Roman" w:hAnsi="Times New Roman" w:cs="Times New Roman"/>
          <w:color w:val="000000" w:themeColor="text1"/>
        </w:rPr>
        <w:t xml:space="preserve"> в виде независимой гарантии, в связи с чем 19.08.2024 </w:t>
      </w:r>
      <w:proofErr w:type="gramStart"/>
      <w:r w:rsidR="00E512D8" w:rsidRPr="00B169FF">
        <w:rPr>
          <w:rFonts w:ascii="Times New Roman" w:hAnsi="Times New Roman" w:cs="Times New Roman"/>
          <w:color w:val="000000" w:themeColor="text1"/>
        </w:rPr>
        <w:t>ИП</w:t>
      </w:r>
      <w:r w:rsidR="00D02548">
        <w:rPr>
          <w:rFonts w:ascii="Times New Roman" w:hAnsi="Times New Roman" w:cs="Times New Roman"/>
          <w:color w:val="000000" w:themeColor="text1"/>
        </w:rPr>
        <w:t>…</w:t>
      </w:r>
      <w:r w:rsidR="00E512D8" w:rsidRPr="00B169FF">
        <w:rPr>
          <w:rFonts w:ascii="Times New Roman" w:hAnsi="Times New Roman" w:cs="Times New Roman"/>
          <w:color w:val="000000" w:themeColor="text1"/>
        </w:rPr>
        <w:t>.</w:t>
      </w:r>
      <w:proofErr w:type="gramEnd"/>
      <w:r w:rsidR="00E512D8" w:rsidRPr="00B169FF">
        <w:rPr>
          <w:rFonts w:ascii="Times New Roman" w:hAnsi="Times New Roman" w:cs="Times New Roman"/>
          <w:color w:val="000000" w:themeColor="text1"/>
        </w:rPr>
        <w:t xml:space="preserve"> был произведен платёж в размере 20</w:t>
      </w:r>
      <w:r w:rsidR="00B46329">
        <w:rPr>
          <w:rFonts w:ascii="Times New Roman" w:hAnsi="Times New Roman" w:cs="Times New Roman"/>
          <w:color w:val="000000" w:themeColor="text1"/>
        </w:rPr>
        <w:t xml:space="preserve"> </w:t>
      </w:r>
      <w:r w:rsidR="00E512D8" w:rsidRPr="00B169FF">
        <w:rPr>
          <w:rFonts w:ascii="Times New Roman" w:hAnsi="Times New Roman" w:cs="Times New Roman"/>
          <w:color w:val="000000" w:themeColor="text1"/>
        </w:rPr>
        <w:t>720 рублей на специальный счет заказчика (прилагается платежное поручение № 241 от 19.08.2024).</w:t>
      </w:r>
      <w:r w:rsidR="00F50221">
        <w:rPr>
          <w:rFonts w:ascii="Times New Roman" w:hAnsi="Times New Roman" w:cs="Times New Roman"/>
          <w:color w:val="000000" w:themeColor="text1"/>
        </w:rPr>
        <w:t xml:space="preserve"> Более того</w:t>
      </w:r>
      <w:r w:rsidR="00353574" w:rsidRPr="00B169FF">
        <w:rPr>
          <w:rFonts w:ascii="Times New Roman" w:hAnsi="Times New Roman" w:cs="Times New Roman"/>
          <w:color w:val="000000" w:themeColor="text1"/>
        </w:rPr>
        <w:t xml:space="preserve">, с целью объяснения сложившейся ситуации ИП </w:t>
      </w:r>
      <w:r w:rsidR="00D02548">
        <w:rPr>
          <w:rFonts w:ascii="Times New Roman" w:hAnsi="Times New Roman" w:cs="Times New Roman"/>
          <w:color w:val="000000" w:themeColor="text1"/>
        </w:rPr>
        <w:t>…</w:t>
      </w:r>
      <w:r w:rsidR="00353574" w:rsidRPr="00B169FF">
        <w:rPr>
          <w:rFonts w:ascii="Times New Roman" w:hAnsi="Times New Roman" w:cs="Times New Roman"/>
          <w:color w:val="000000" w:themeColor="text1"/>
        </w:rPr>
        <w:t>в адрес заказчика было направлено письмо № 17 от 21.08.2024.</w:t>
      </w:r>
    </w:p>
    <w:p w:rsidR="00DD448A" w:rsidRPr="00B169FF" w:rsidRDefault="00353574" w:rsidP="00353574">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Представитель </w:t>
      </w:r>
      <w:proofErr w:type="gramStart"/>
      <w:r w:rsidRPr="00B169FF">
        <w:rPr>
          <w:rFonts w:ascii="Times New Roman" w:hAnsi="Times New Roman" w:cs="Times New Roman"/>
          <w:color w:val="000000" w:themeColor="text1"/>
        </w:rPr>
        <w:t>ИП</w:t>
      </w:r>
      <w:r w:rsidR="00D02548">
        <w:rPr>
          <w:rFonts w:ascii="Times New Roman" w:hAnsi="Times New Roman" w:cs="Times New Roman"/>
          <w:color w:val="000000" w:themeColor="text1"/>
        </w:rPr>
        <w:t>…</w:t>
      </w:r>
      <w:r w:rsidRPr="00B169FF">
        <w:rPr>
          <w:rFonts w:ascii="Times New Roman" w:hAnsi="Times New Roman" w:cs="Times New Roman"/>
          <w:color w:val="000000" w:themeColor="text1"/>
        </w:rPr>
        <w:t>.</w:t>
      </w:r>
      <w:proofErr w:type="gramEnd"/>
      <w:r w:rsidRPr="00B169FF">
        <w:rPr>
          <w:rFonts w:ascii="Times New Roman" w:hAnsi="Times New Roman" w:cs="Times New Roman"/>
          <w:color w:val="000000" w:themeColor="text1"/>
        </w:rPr>
        <w:t xml:space="preserve"> также обратил внимание Инспекции</w:t>
      </w:r>
      <w:r w:rsidR="00B46329">
        <w:rPr>
          <w:rFonts w:ascii="Times New Roman" w:hAnsi="Times New Roman" w:cs="Times New Roman"/>
          <w:color w:val="000000" w:themeColor="text1"/>
        </w:rPr>
        <w:t xml:space="preserve"> на тот факт, что индивидуальным предпринимателем</w:t>
      </w:r>
      <w:r w:rsidRPr="00B169FF">
        <w:rPr>
          <w:rFonts w:ascii="Times New Roman" w:hAnsi="Times New Roman" w:cs="Times New Roman"/>
          <w:color w:val="000000" w:themeColor="text1"/>
        </w:rPr>
        <w:t xml:space="preserve"> исполнено 4, а на исполнение находятся 7 государственных контрактов, в том числе и с ГБУЗ ЯО «Ярославская областная клиническая туберкулезная больница», по которым индивидуальный предприниматель исполняет свои обязательства без нареканий со стороны заказчиков.</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Инспекция, проанализировав хронологию состоявшихся событий, установила, что </w:t>
      </w:r>
      <w:r w:rsidR="00B46329">
        <w:rPr>
          <w:rFonts w:ascii="Times New Roman" w:hAnsi="Times New Roman" w:cs="Times New Roman"/>
          <w:color w:val="000000" w:themeColor="text1"/>
        </w:rPr>
        <w:t xml:space="preserve">не предоставление </w:t>
      </w:r>
      <w:r w:rsidRPr="00B169FF">
        <w:rPr>
          <w:rFonts w:ascii="Times New Roman" w:hAnsi="Times New Roman" w:cs="Times New Roman"/>
          <w:color w:val="000000" w:themeColor="text1"/>
        </w:rPr>
        <w:t xml:space="preserve">ИП </w:t>
      </w:r>
      <w:r w:rsidR="00D02548">
        <w:rPr>
          <w:rFonts w:ascii="Times New Roman" w:hAnsi="Times New Roman" w:cs="Times New Roman"/>
          <w:color w:val="000000" w:themeColor="text1"/>
        </w:rPr>
        <w:t>…</w:t>
      </w:r>
      <w:r w:rsidR="00B46329">
        <w:rPr>
          <w:rFonts w:ascii="Times New Roman" w:hAnsi="Times New Roman" w:cs="Times New Roman"/>
          <w:color w:val="000000" w:themeColor="text1"/>
        </w:rPr>
        <w:t>документа, подтверждающего обеспечение исполнения контракта</w:t>
      </w:r>
      <w:r w:rsidRPr="00B169FF">
        <w:rPr>
          <w:rFonts w:ascii="Times New Roman" w:hAnsi="Times New Roman" w:cs="Times New Roman"/>
          <w:color w:val="000000" w:themeColor="text1"/>
        </w:rPr>
        <w:t xml:space="preserve"> в регламентированный законодательством о контрактной системе срок</w:t>
      </w:r>
      <w:r w:rsidR="00F50221">
        <w:rPr>
          <w:rFonts w:ascii="Times New Roman" w:hAnsi="Times New Roman" w:cs="Times New Roman"/>
          <w:color w:val="000000" w:themeColor="text1"/>
        </w:rPr>
        <w:t xml:space="preserve"> (одновременно с подписанным проектом контракта)</w:t>
      </w:r>
      <w:r w:rsidRPr="00B169FF">
        <w:rPr>
          <w:rFonts w:ascii="Times New Roman" w:hAnsi="Times New Roman" w:cs="Times New Roman"/>
          <w:color w:val="000000" w:themeColor="text1"/>
        </w:rPr>
        <w:t>, допустимо рассматривать в качестве нарушения данным участником закупки части 3 статьи 51 Федерального закона от 05.04.2013 № 44-ФЗ.</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Вместе с тем при разрешении вопроса о включении/невключении сведений об участнике закупки, уклонившемся от заключения контракта, в реестр недобросовестных поставщиков Инспекция учитывает следующее.</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Согласно частям 1, 2 статьи 104 Федерального закона от 05.04.2013 № 44-ФЗ сведения об участниках закупки, уклонившихся от заключения государственного контракта, включаются уполномоченным на осуществление контроля в сфере размещения заказов федеральным органом исполнительной власти в реестр недобросовестных поставщиков.</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Частью 7 указанной статьи предусмотрено, что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lastRenderedPageBreak/>
        <w:t>В определениях Конституционного суда Российской Федерации от 07.06.2001 № 139-О, от 07.02.2002 № 16-О, постановлениях от 21.11.2002 № 15-П, от 30.07.2001 № 13-П, информационном письме ВАС РФ от 20.12.1999 № С1-7/смп-1341 «Об основных положениях, применяемых Европейским судом по правам человека по защите имущественных прав и права на правосудие» указано, что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Указанные меры не должны подавлять экономическую самостоятельность и инициативу граждан и юридических лиц, чрезмерно ограничивать право каждого на свободное пользование своих способностей и имущества для предпринимательской и иной не запрещенной законом экономической деятельности, а также право частной собственности.</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Согласно статье 55 (часть 3) Конституции Российской Федерации введение ответственности за правонарушение и установление конкретной санкции, ограничивающей конституционной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законам интересам, а также характеру совершенного деяния.</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По смыслу Федерального закона от 05.04.2013 N 44-ФЗ ведение реестра недобросовестных поставщиков (подрядчиков, исполнителей) призвано обеспечивать защиту государственных и муниципальных заказчиков от действий (бездействия) недобросовестных поставщиков при заключении и исполнении государственных и муниципальных контрактов.</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Одним из последствий включения в реестр недобросовестных поставщиков (в качестве санкции за допущенное нарушение) является ограничение прав такого лица на участие в течение определенного срока в закупках товаров, работ, услуг для обеспечения государственных или муниципальных нужд (часть 1.1 статьи 31 Федерального закона от 05.04.2013 N 44-ФЗ).</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Системное толкование вышеуказанных норм позволяет сделать вывод о том, что включение в реестр недобросовестных поставщиков выступает в качестве меры ответственности, применяемой в целях обеспечения исполнения лицом принятых на себя в рамках процедуры размещения государственного или муниципального заказа обязательств.</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Согласно Постановлениям Конституционного Суда Российской Федерации от 30.07.2001 N 13-П, от 21.11.2002 N 15-П меры государственного принуждения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rsidR="00C66387"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В рассматриваемом случае изложенные выше по тексту решения фактические обстоятельства дела и представленные ИП</w:t>
      </w:r>
      <w:r w:rsidR="00353574" w:rsidRPr="00B169FF">
        <w:rPr>
          <w:rFonts w:ascii="Times New Roman" w:hAnsi="Times New Roman" w:cs="Times New Roman"/>
          <w:color w:val="000000" w:themeColor="text1"/>
        </w:rPr>
        <w:t xml:space="preserve"> </w:t>
      </w:r>
      <w:r w:rsidR="00D02548">
        <w:rPr>
          <w:rFonts w:ascii="Times New Roman" w:hAnsi="Times New Roman" w:cs="Times New Roman"/>
          <w:color w:val="000000" w:themeColor="text1"/>
        </w:rPr>
        <w:t>…</w:t>
      </w:r>
      <w:r w:rsidRPr="00B169FF">
        <w:rPr>
          <w:rFonts w:ascii="Times New Roman" w:hAnsi="Times New Roman" w:cs="Times New Roman"/>
          <w:color w:val="000000" w:themeColor="text1"/>
        </w:rPr>
        <w:t>пояснения свидетельствуют об отсутствии умышленных действий, направленных на уклонение от заключения контракта, со стороны участника закупки</w:t>
      </w:r>
      <w:r w:rsidR="00F50221">
        <w:rPr>
          <w:rFonts w:ascii="Times New Roman" w:hAnsi="Times New Roman" w:cs="Times New Roman"/>
          <w:color w:val="000000" w:themeColor="text1"/>
        </w:rPr>
        <w:t xml:space="preserve">, а также до признания индивидуального предпринимателя уклонившимся от заключения контракта </w:t>
      </w:r>
      <w:r w:rsidR="00C66387">
        <w:rPr>
          <w:rFonts w:ascii="Times New Roman" w:hAnsi="Times New Roman" w:cs="Times New Roman"/>
          <w:color w:val="000000" w:themeColor="text1"/>
        </w:rPr>
        <w:t>последним получена банковская гарантия и перечислен обеспечительный платеж.</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lastRenderedPageBreak/>
        <w:t xml:space="preserve">Кроме того, при рассмотрении вопроса о включении/невключении сведений об ИП </w:t>
      </w:r>
      <w:r w:rsidR="00D02548">
        <w:rPr>
          <w:rFonts w:ascii="Times New Roman" w:hAnsi="Times New Roman" w:cs="Times New Roman"/>
          <w:color w:val="000000" w:themeColor="text1"/>
        </w:rPr>
        <w:t xml:space="preserve">… </w:t>
      </w:r>
      <w:r w:rsidRPr="00B169FF">
        <w:rPr>
          <w:rFonts w:ascii="Times New Roman" w:hAnsi="Times New Roman" w:cs="Times New Roman"/>
          <w:color w:val="000000" w:themeColor="text1"/>
        </w:rPr>
        <w:t>в реестр недобросовестных поставщиков Инспекция принимает во внимание, следующее.</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В связи с нарушением участни</w:t>
      </w:r>
      <w:r w:rsidR="008306FA" w:rsidRPr="00B169FF">
        <w:rPr>
          <w:rFonts w:ascii="Times New Roman" w:hAnsi="Times New Roman" w:cs="Times New Roman"/>
          <w:color w:val="000000" w:themeColor="text1"/>
        </w:rPr>
        <w:t xml:space="preserve">ком закупки, </w:t>
      </w:r>
      <w:proofErr w:type="gramStart"/>
      <w:r w:rsidR="008306FA" w:rsidRPr="00B169FF">
        <w:rPr>
          <w:rFonts w:ascii="Times New Roman" w:hAnsi="Times New Roman" w:cs="Times New Roman"/>
          <w:color w:val="000000" w:themeColor="text1"/>
        </w:rPr>
        <w:t>ИП</w:t>
      </w:r>
      <w:r w:rsidR="00D02548">
        <w:rPr>
          <w:rFonts w:ascii="Times New Roman" w:hAnsi="Times New Roman" w:cs="Times New Roman"/>
          <w:color w:val="000000" w:themeColor="text1"/>
        </w:rPr>
        <w:t>…</w:t>
      </w:r>
      <w:r w:rsidR="008306FA" w:rsidRPr="00B169FF">
        <w:rPr>
          <w:rFonts w:ascii="Times New Roman" w:hAnsi="Times New Roman" w:cs="Times New Roman"/>
          <w:color w:val="000000" w:themeColor="text1"/>
        </w:rPr>
        <w:t>.</w:t>
      </w:r>
      <w:proofErr w:type="gramEnd"/>
      <w:r w:rsidRPr="00B169FF">
        <w:rPr>
          <w:rFonts w:ascii="Times New Roman" w:hAnsi="Times New Roman" w:cs="Times New Roman"/>
          <w:color w:val="000000" w:themeColor="text1"/>
        </w:rPr>
        <w:t>, части 3 статьи 51 Федерального закона от 05.04.2013 № 44-ФЗ должностное лицо общества привлечено должностным лицом Ярославского межрегионального УФАС России за совершение административного правонарушения, предусмотренного частью 3 статьи 7.32 КоАП РФ, к административной ответственности в виде административного штрафа.</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Произведя уплату назначенного ему административного штрафа в полном объеме, ИП</w:t>
      </w:r>
      <w:proofErr w:type="gramStart"/>
      <w:r w:rsidR="00D02548">
        <w:rPr>
          <w:rFonts w:ascii="Times New Roman" w:hAnsi="Times New Roman" w:cs="Times New Roman"/>
          <w:color w:val="000000" w:themeColor="text1"/>
        </w:rPr>
        <w:t xml:space="preserve"> …</w:t>
      </w:r>
      <w:bookmarkStart w:id="0" w:name="_GoBack"/>
      <w:bookmarkEnd w:id="0"/>
      <w:r w:rsidRPr="00B169FF">
        <w:rPr>
          <w:rFonts w:ascii="Times New Roman" w:hAnsi="Times New Roman" w:cs="Times New Roman"/>
          <w:color w:val="000000" w:themeColor="text1"/>
        </w:rPr>
        <w:t>.</w:t>
      </w:r>
      <w:proofErr w:type="gramEnd"/>
      <w:r w:rsidRPr="00B169FF">
        <w:rPr>
          <w:rFonts w:ascii="Times New Roman" w:hAnsi="Times New Roman" w:cs="Times New Roman"/>
          <w:color w:val="000000" w:themeColor="text1"/>
        </w:rPr>
        <w:t xml:space="preserve"> подтвердит свою добросовестность, а также проявит стремление загладить вред, причиненный совершенным им административным правонарушением публичным отношениям по расходованию бюджетных средств на социально значимые цели.</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Применение указанной меры ответственности, по мнению Инспекции, в данном случае достаточно для предупреждения совершения </w:t>
      </w:r>
      <w:proofErr w:type="gramStart"/>
      <w:r w:rsidRPr="00B169FF">
        <w:rPr>
          <w:rFonts w:ascii="Times New Roman" w:hAnsi="Times New Roman" w:cs="Times New Roman"/>
          <w:color w:val="000000" w:themeColor="text1"/>
        </w:rPr>
        <w:t>ИП</w:t>
      </w:r>
      <w:r w:rsidR="00D02548">
        <w:rPr>
          <w:rFonts w:ascii="Times New Roman" w:hAnsi="Times New Roman" w:cs="Times New Roman"/>
          <w:color w:val="000000" w:themeColor="text1"/>
        </w:rPr>
        <w:t>…</w:t>
      </w:r>
      <w:r w:rsidR="00BB660C" w:rsidRPr="00B169FF">
        <w:rPr>
          <w:rFonts w:ascii="Times New Roman" w:hAnsi="Times New Roman" w:cs="Times New Roman"/>
          <w:color w:val="000000" w:themeColor="text1"/>
        </w:rPr>
        <w:t>.</w:t>
      </w:r>
      <w:proofErr w:type="gramEnd"/>
      <w:r w:rsidR="00BB660C" w:rsidRPr="00B169FF">
        <w:rPr>
          <w:rFonts w:ascii="Times New Roman" w:hAnsi="Times New Roman" w:cs="Times New Roman"/>
          <w:color w:val="000000" w:themeColor="text1"/>
        </w:rPr>
        <w:t xml:space="preserve"> </w:t>
      </w:r>
      <w:r w:rsidRPr="00B169FF">
        <w:rPr>
          <w:rFonts w:ascii="Times New Roman" w:hAnsi="Times New Roman" w:cs="Times New Roman"/>
          <w:color w:val="000000" w:themeColor="text1"/>
        </w:rPr>
        <w:t>аналогичных нарушений в будущем.</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shd w:val="clear" w:color="auto" w:fill="FFFFFF"/>
        </w:rPr>
      </w:pPr>
      <w:r w:rsidRPr="00B169FF">
        <w:rPr>
          <w:rFonts w:ascii="Times New Roman" w:hAnsi="Times New Roman" w:cs="Times New Roman"/>
          <w:color w:val="000000" w:themeColor="text1"/>
        </w:rPr>
        <w:t>Осуществив проверку соблюдения заказчиком порядка признания ИП</w:t>
      </w:r>
      <w:r w:rsidR="00D02548">
        <w:rPr>
          <w:rFonts w:ascii="Times New Roman" w:hAnsi="Times New Roman" w:cs="Times New Roman"/>
          <w:color w:val="000000" w:themeColor="text1"/>
        </w:rPr>
        <w:t>..</w:t>
      </w:r>
      <w:r w:rsidR="00BB660C" w:rsidRPr="00B169FF">
        <w:rPr>
          <w:rFonts w:ascii="Times New Roman" w:hAnsi="Times New Roman" w:cs="Times New Roman"/>
          <w:color w:val="000000" w:themeColor="text1"/>
        </w:rPr>
        <w:t xml:space="preserve">. </w:t>
      </w:r>
      <w:r w:rsidRPr="00B169FF">
        <w:rPr>
          <w:rFonts w:ascii="Times New Roman" w:hAnsi="Times New Roman" w:cs="Times New Roman"/>
          <w:color w:val="000000" w:themeColor="text1"/>
        </w:rPr>
        <w:t>уклонившимся от заключения контракта</w:t>
      </w:r>
      <w:r w:rsidRPr="00B169FF">
        <w:rPr>
          <w:rFonts w:ascii="Times New Roman" w:hAnsi="Times New Roman" w:cs="Times New Roman"/>
          <w:color w:val="000000" w:themeColor="text1"/>
          <w:shd w:val="clear" w:color="auto" w:fill="FFFFFF"/>
        </w:rPr>
        <w:t xml:space="preserve"> на</w:t>
      </w:r>
      <w:r w:rsidR="00BB660C" w:rsidRPr="00B169FF">
        <w:rPr>
          <w:rFonts w:ascii="Times New Roman" w:hAnsi="Times New Roman" w:cs="Times New Roman"/>
          <w:color w:val="000000" w:themeColor="text1"/>
        </w:rPr>
        <w:t xml:space="preserve"> о</w:t>
      </w:r>
      <w:r w:rsidR="00BB660C" w:rsidRPr="00B169FF">
        <w:rPr>
          <w:rFonts w:ascii="Times New Roman" w:hAnsi="Times New Roman" w:cs="Times New Roman"/>
          <w:color w:val="000000" w:themeColor="text1"/>
          <w:shd w:val="clear" w:color="auto" w:fill="FFFFFF"/>
        </w:rPr>
        <w:t>казание услуг на осуществление перевозки и погрузки крупногабаритных грузов для нужд учреждения</w:t>
      </w:r>
      <w:r w:rsidR="00BB660C" w:rsidRPr="00B169FF">
        <w:rPr>
          <w:rFonts w:ascii="Times New Roman" w:hAnsi="Times New Roman" w:cs="Times New Roman"/>
          <w:color w:val="000000" w:themeColor="text1"/>
        </w:rPr>
        <w:t xml:space="preserve"> (извещение №</w:t>
      </w:r>
      <w:r w:rsidR="00F66674">
        <w:rPr>
          <w:rStyle w:val="a3"/>
          <w:rFonts w:ascii="Times New Roman" w:hAnsi="Times New Roman" w:cs="Times New Roman"/>
          <w:color w:val="000000" w:themeColor="text1"/>
          <w:u w:val="none"/>
          <w:bdr w:val="none" w:sz="0" w:space="0" w:color="auto" w:frame="1"/>
          <w:shd w:val="clear" w:color="auto" w:fill="FFFFFF"/>
        </w:rPr>
        <w:t xml:space="preserve"> </w:t>
      </w:r>
      <w:hyperlink r:id="rId9" w:tgtFrame="_blank" w:history="1">
        <w:r w:rsidR="00BB660C"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BB660C" w:rsidRPr="00B169FF">
        <w:rPr>
          <w:rFonts w:ascii="Times New Roman" w:hAnsi="Times New Roman" w:cs="Times New Roman"/>
          <w:color w:val="000000" w:themeColor="text1"/>
        </w:rPr>
        <w:t>)</w:t>
      </w:r>
      <w:r w:rsidRPr="00B169FF">
        <w:rPr>
          <w:rFonts w:ascii="Times New Roman" w:hAnsi="Times New Roman" w:cs="Times New Roman"/>
          <w:color w:val="000000" w:themeColor="text1"/>
          <w:shd w:val="clear" w:color="auto" w:fill="FFFFFF"/>
        </w:rPr>
        <w:t xml:space="preserve">, </w:t>
      </w:r>
      <w:r w:rsidRPr="00B169FF">
        <w:rPr>
          <w:rFonts w:ascii="Times New Roman" w:hAnsi="Times New Roman" w:cs="Times New Roman"/>
          <w:color w:val="000000" w:themeColor="text1"/>
        </w:rPr>
        <w:t>проверку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w:t>
      </w:r>
      <w:r w:rsidR="00BB660C" w:rsidRPr="00B169FF">
        <w:rPr>
          <w:rFonts w:ascii="Times New Roman" w:hAnsi="Times New Roman" w:cs="Times New Roman"/>
          <w:color w:val="000000" w:themeColor="text1"/>
        </w:rPr>
        <w:t xml:space="preserve"> о</w:t>
      </w:r>
      <w:r w:rsidR="00BB660C" w:rsidRPr="00B169FF">
        <w:rPr>
          <w:rFonts w:ascii="Times New Roman" w:hAnsi="Times New Roman" w:cs="Times New Roman"/>
          <w:color w:val="000000" w:themeColor="text1"/>
          <w:shd w:val="clear" w:color="auto" w:fill="FFFFFF"/>
        </w:rPr>
        <w:t>казание услуг на осуществление перевозки и погрузки крупногабаритных грузов для нужд учреждения</w:t>
      </w:r>
      <w:r w:rsidR="00BB660C" w:rsidRPr="00B169FF">
        <w:rPr>
          <w:rFonts w:ascii="Times New Roman" w:hAnsi="Times New Roman" w:cs="Times New Roman"/>
          <w:color w:val="000000" w:themeColor="text1"/>
        </w:rPr>
        <w:t xml:space="preserve"> (извещение №</w:t>
      </w:r>
      <w:r w:rsidR="00F66674">
        <w:rPr>
          <w:rStyle w:val="a3"/>
          <w:rFonts w:ascii="Times New Roman" w:hAnsi="Times New Roman" w:cs="Times New Roman"/>
          <w:color w:val="000000" w:themeColor="text1"/>
          <w:u w:val="none"/>
          <w:bdr w:val="none" w:sz="0" w:space="0" w:color="auto" w:frame="1"/>
          <w:shd w:val="clear" w:color="auto" w:fill="FFFFFF"/>
        </w:rPr>
        <w:t xml:space="preserve"> </w:t>
      </w:r>
      <w:hyperlink r:id="rId10" w:tgtFrame="_blank" w:history="1">
        <w:r w:rsidR="00BB660C"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BB660C"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проверку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сведений (информации) об ИП</w:t>
      </w:r>
      <w:r w:rsidR="00D02548">
        <w:rPr>
          <w:rFonts w:ascii="Times New Roman" w:hAnsi="Times New Roman" w:cs="Times New Roman"/>
          <w:color w:val="000000" w:themeColor="text1"/>
        </w:rPr>
        <w:t>…</w:t>
      </w:r>
      <w:r w:rsidR="00BB660C"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xml:space="preserve"> для рассмотрения вопроса о включении таких сведений в реестр недобросовестных поставщиков, Инспекция в действиях заказчика, комиссии по осуществлению закупок заказчика нарушений не выявила.</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Учитывая вышеизложенное, руководствуясь статьей 99 Федерального закона от 05.04.2013 № 44-ФЗ, Правилами ведения реестра недобросовестных поставщиков (подрядчиков, исполнителей), утвержденными постановлением Правительства РФ от 30.06.2021 N 1078, Инспекция Межрегионального управления Федеральной антимонопольной службы по Ярославской области и Костромской области по контролю закупок</w:t>
      </w:r>
    </w:p>
    <w:p w:rsidR="00DD448A" w:rsidRPr="00B169FF" w:rsidRDefault="00DD448A" w:rsidP="00F05199">
      <w:pPr>
        <w:pStyle w:val="western"/>
        <w:spacing w:before="0" w:beforeAutospacing="0" w:after="0"/>
        <w:ind w:firstLine="709"/>
        <w:jc w:val="center"/>
        <w:rPr>
          <w:rFonts w:ascii="Times New Roman" w:hAnsi="Times New Roman" w:cs="Times New Roman"/>
          <w:color w:val="000000" w:themeColor="text1"/>
        </w:rPr>
      </w:pPr>
    </w:p>
    <w:p w:rsidR="00DD448A" w:rsidRPr="00B169FF" w:rsidRDefault="00DD448A" w:rsidP="00F05199">
      <w:pPr>
        <w:pStyle w:val="western"/>
        <w:spacing w:before="0" w:beforeAutospacing="0" w:after="0"/>
        <w:jc w:val="center"/>
        <w:rPr>
          <w:rFonts w:ascii="Times New Roman" w:hAnsi="Times New Roman" w:cs="Times New Roman"/>
          <w:caps/>
          <w:color w:val="000000" w:themeColor="text1"/>
        </w:rPr>
      </w:pPr>
      <w:r w:rsidRPr="00B169FF">
        <w:rPr>
          <w:rFonts w:ascii="Times New Roman" w:hAnsi="Times New Roman" w:cs="Times New Roman"/>
          <w:caps/>
          <w:color w:val="000000" w:themeColor="text1"/>
        </w:rPr>
        <w:t>решила:</w:t>
      </w:r>
    </w:p>
    <w:p w:rsidR="00DD448A" w:rsidRPr="00B169FF" w:rsidRDefault="00DD448A" w:rsidP="00F05199">
      <w:pPr>
        <w:pStyle w:val="western"/>
        <w:spacing w:before="0" w:beforeAutospacing="0" w:after="0"/>
        <w:ind w:firstLine="709"/>
        <w:jc w:val="both"/>
        <w:rPr>
          <w:rFonts w:ascii="Times New Roman" w:hAnsi="Times New Roman" w:cs="Times New Roman"/>
          <w:caps/>
          <w:color w:val="000000" w:themeColor="text1"/>
        </w:rPr>
      </w:pP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1. Сведения, представленные государственным бюджетным учреждением здравоохранения Ярославской области </w:t>
      </w:r>
      <w:r w:rsidR="008306FA" w:rsidRPr="00B169FF">
        <w:rPr>
          <w:rFonts w:ascii="Times New Roman" w:hAnsi="Times New Roman" w:cs="Times New Roman"/>
          <w:color w:val="000000" w:themeColor="text1"/>
        </w:rPr>
        <w:t xml:space="preserve">ГБУЗ ЯО «Ярославская областная клиническая туберкулезная больница» </w:t>
      </w:r>
      <w:r w:rsidR="00353574" w:rsidRPr="00B169FF">
        <w:rPr>
          <w:rFonts w:ascii="Times New Roman" w:hAnsi="Times New Roman" w:cs="Times New Roman"/>
          <w:color w:val="000000" w:themeColor="text1"/>
        </w:rPr>
        <w:t>(ИНН 7604355190, ОГРН 119762700832</w:t>
      </w:r>
      <w:r w:rsidR="00353574" w:rsidRPr="00B169FF">
        <w:rPr>
          <w:rFonts w:ascii="Times New Roman" w:hAnsi="Times New Roman" w:cs="Times New Roman"/>
          <w:color w:val="000000" w:themeColor="text1"/>
          <w:shd w:val="clear" w:color="auto" w:fill="F1F2F3"/>
        </w:rPr>
        <w:t>5</w:t>
      </w:r>
      <w:r w:rsidRPr="00B169FF">
        <w:rPr>
          <w:rFonts w:ascii="Times New Roman" w:hAnsi="Times New Roman" w:cs="Times New Roman"/>
          <w:color w:val="000000" w:themeColor="text1"/>
        </w:rPr>
        <w:t>) в отношении индивидуального предпринимателя</w:t>
      </w:r>
      <w:r w:rsidR="00D02548">
        <w:rPr>
          <w:rFonts w:ascii="Times New Roman" w:hAnsi="Times New Roman" w:cs="Times New Roman"/>
          <w:color w:val="000000" w:themeColor="text1"/>
        </w:rPr>
        <w:t>…</w:t>
      </w:r>
      <w:r w:rsidRPr="00B169FF">
        <w:rPr>
          <w:rFonts w:ascii="Times New Roman" w:hAnsi="Times New Roman" w:cs="Times New Roman"/>
          <w:color w:val="000000" w:themeColor="text1"/>
        </w:rPr>
        <w:t>, в реестр недобросовестных поставщиков не включать.</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2. По результатам проверки соблюдения заказчиком порядка признания индивидуального предпринимателя</w:t>
      </w:r>
      <w:r w:rsidR="00D02548">
        <w:rPr>
          <w:rFonts w:ascii="Times New Roman" w:hAnsi="Times New Roman" w:cs="Times New Roman"/>
          <w:color w:val="000000" w:themeColor="text1"/>
        </w:rPr>
        <w:t>…</w:t>
      </w:r>
      <w:r w:rsidR="00BB660C" w:rsidRPr="00B169FF">
        <w:rPr>
          <w:rFonts w:ascii="Times New Roman" w:hAnsi="Times New Roman" w:cs="Times New Roman"/>
          <w:color w:val="000000" w:themeColor="text1"/>
        </w:rPr>
        <w:t xml:space="preserve">, </w:t>
      </w:r>
      <w:r w:rsidRPr="00B169FF">
        <w:rPr>
          <w:rFonts w:ascii="Times New Roman" w:hAnsi="Times New Roman" w:cs="Times New Roman"/>
          <w:color w:val="000000" w:themeColor="text1"/>
        </w:rPr>
        <w:t>уклонившимся от заключения контракта на</w:t>
      </w:r>
      <w:r w:rsidR="00B46329">
        <w:rPr>
          <w:rFonts w:ascii="Times New Roman" w:hAnsi="Times New Roman" w:cs="Times New Roman"/>
          <w:color w:val="000000" w:themeColor="text1"/>
        </w:rPr>
        <w:t xml:space="preserve"> </w:t>
      </w:r>
      <w:r w:rsidR="00B46329" w:rsidRPr="00B169FF">
        <w:rPr>
          <w:rFonts w:ascii="Times New Roman" w:hAnsi="Times New Roman" w:cs="Times New Roman"/>
          <w:color w:val="000000" w:themeColor="text1"/>
        </w:rPr>
        <w:t>о</w:t>
      </w:r>
      <w:r w:rsidR="00B46329" w:rsidRPr="00B169FF">
        <w:rPr>
          <w:rFonts w:ascii="Times New Roman" w:hAnsi="Times New Roman" w:cs="Times New Roman"/>
          <w:color w:val="000000" w:themeColor="text1"/>
          <w:shd w:val="clear" w:color="auto" w:fill="FFFFFF"/>
        </w:rPr>
        <w:t xml:space="preserve">казание услуг на осуществление перевозки и погрузки крупногабаритных грузов для нужд </w:t>
      </w:r>
      <w:r w:rsidR="00B46329" w:rsidRPr="00B169FF">
        <w:rPr>
          <w:rFonts w:ascii="Times New Roman" w:hAnsi="Times New Roman" w:cs="Times New Roman"/>
          <w:color w:val="000000" w:themeColor="text1"/>
          <w:shd w:val="clear" w:color="auto" w:fill="FFFFFF"/>
        </w:rPr>
        <w:lastRenderedPageBreak/>
        <w:t>учреждения</w:t>
      </w:r>
      <w:r w:rsidR="00B46329" w:rsidRPr="00B169FF">
        <w:rPr>
          <w:rFonts w:ascii="Times New Roman" w:hAnsi="Times New Roman" w:cs="Times New Roman"/>
          <w:color w:val="000000" w:themeColor="text1"/>
        </w:rPr>
        <w:t xml:space="preserve"> (извещение №</w:t>
      </w:r>
      <w:r w:rsidR="00B46329" w:rsidRPr="00B169FF">
        <w:rPr>
          <w:rStyle w:val="a3"/>
          <w:rFonts w:ascii="Times New Roman" w:hAnsi="Times New Roman" w:cs="Times New Roman"/>
          <w:color w:val="000000" w:themeColor="text1"/>
          <w:u w:val="none"/>
          <w:bdr w:val="none" w:sz="0" w:space="0" w:color="auto" w:frame="1"/>
          <w:shd w:val="clear" w:color="auto" w:fill="FFFFFF"/>
        </w:rPr>
        <w:t xml:space="preserve">  </w:t>
      </w:r>
      <w:hyperlink r:id="rId11" w:tgtFrame="_blank" w:history="1">
        <w:r w:rsidR="00B46329" w:rsidRPr="00B169FF">
          <w:rPr>
            <w:rStyle w:val="a3"/>
            <w:rFonts w:ascii="Times New Roman" w:hAnsi="Times New Roman" w:cs="Times New Roman"/>
            <w:color w:val="000000" w:themeColor="text1"/>
            <w:u w:val="none"/>
            <w:bdr w:val="none" w:sz="0" w:space="0" w:color="auto" w:frame="1"/>
            <w:shd w:val="clear" w:color="auto" w:fill="FFFFFF"/>
          </w:rPr>
          <w:t> </w:t>
        </w:r>
      </w:hyperlink>
      <w:hyperlink r:id="rId12" w:tgtFrame="_blank" w:history="1">
        <w:r w:rsidR="00B46329"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B46329"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нарушений в действиях заказчика не выявлено.</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3. По результатам внеплановой проверки соблюдения заказчиком, комиссией по осуществлению закупок уполномоченного органа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осуществлении закупки на право заключения контракта на</w:t>
      </w:r>
      <w:r w:rsidR="00BB660C" w:rsidRPr="00B169FF">
        <w:rPr>
          <w:rFonts w:ascii="Times New Roman" w:hAnsi="Times New Roman" w:cs="Times New Roman"/>
          <w:color w:val="000000" w:themeColor="text1"/>
        </w:rPr>
        <w:t xml:space="preserve"> о</w:t>
      </w:r>
      <w:r w:rsidR="00BB660C" w:rsidRPr="00B169FF">
        <w:rPr>
          <w:rFonts w:ascii="Times New Roman" w:hAnsi="Times New Roman" w:cs="Times New Roman"/>
          <w:color w:val="000000" w:themeColor="text1"/>
          <w:shd w:val="clear" w:color="auto" w:fill="FFFFFF"/>
        </w:rPr>
        <w:t>казание услуг на осуществление перевозки и погрузки крупногабаритных грузов для нужд учреждения</w:t>
      </w:r>
      <w:r w:rsidR="00BB660C" w:rsidRPr="00B169FF">
        <w:rPr>
          <w:rFonts w:ascii="Times New Roman" w:hAnsi="Times New Roman" w:cs="Times New Roman"/>
          <w:color w:val="000000" w:themeColor="text1"/>
        </w:rPr>
        <w:t xml:space="preserve"> (извещение №</w:t>
      </w:r>
      <w:r w:rsidR="00BB660C" w:rsidRPr="00B169FF">
        <w:rPr>
          <w:rStyle w:val="a3"/>
          <w:rFonts w:ascii="Times New Roman" w:hAnsi="Times New Roman" w:cs="Times New Roman"/>
          <w:color w:val="000000" w:themeColor="text1"/>
          <w:u w:val="none"/>
          <w:bdr w:val="none" w:sz="0" w:space="0" w:color="auto" w:frame="1"/>
          <w:shd w:val="clear" w:color="auto" w:fill="FFFFFF"/>
        </w:rPr>
        <w:t xml:space="preserve">  </w:t>
      </w:r>
      <w:hyperlink r:id="rId13" w:tgtFrame="_blank" w:history="1">
        <w:r w:rsidR="00BB660C" w:rsidRPr="00B169FF">
          <w:rPr>
            <w:rStyle w:val="a3"/>
            <w:rFonts w:ascii="Times New Roman" w:hAnsi="Times New Roman" w:cs="Times New Roman"/>
            <w:color w:val="000000" w:themeColor="text1"/>
            <w:u w:val="none"/>
            <w:bdr w:val="none" w:sz="0" w:space="0" w:color="auto" w:frame="1"/>
            <w:shd w:val="clear" w:color="auto" w:fill="FFFFFF"/>
          </w:rPr>
          <w:t> </w:t>
        </w:r>
      </w:hyperlink>
      <w:hyperlink r:id="rId14" w:tgtFrame="_blank" w:history="1">
        <w:r w:rsidR="00BB660C" w:rsidRPr="00B169FF">
          <w:rPr>
            <w:rStyle w:val="a3"/>
            <w:rFonts w:ascii="Times New Roman" w:hAnsi="Times New Roman" w:cs="Times New Roman"/>
            <w:color w:val="000000" w:themeColor="text1"/>
            <w:u w:val="none"/>
            <w:bdr w:val="none" w:sz="0" w:space="0" w:color="auto" w:frame="1"/>
            <w:shd w:val="clear" w:color="auto" w:fill="FFFFFF"/>
          </w:rPr>
          <w:t>0371500000724000239</w:t>
        </w:r>
      </w:hyperlink>
      <w:r w:rsidR="00BB660C" w:rsidRPr="00B169FF">
        <w:rPr>
          <w:rFonts w:ascii="Times New Roman" w:hAnsi="Times New Roman" w:cs="Times New Roman"/>
          <w:color w:val="000000" w:themeColor="text1"/>
        </w:rPr>
        <w:t>)</w:t>
      </w:r>
      <w:r w:rsidRPr="00B169FF">
        <w:rPr>
          <w:rFonts w:ascii="Times New Roman" w:hAnsi="Times New Roman" w:cs="Times New Roman"/>
          <w:color w:val="000000" w:themeColor="text1"/>
        </w:rPr>
        <w:t>, нарушений в действиях заказчика, комиссии по осуществлению закупок уполномоченного органа не выявлено.</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 xml:space="preserve">4. По результатам проверки соблюдения заказчиком порядка и сроков направления в федеральный орган исполнительной власти, уполномоченный на осуществление контроля в сфере закупок, сведений (информации) об индивидуальном предпринимателе </w:t>
      </w:r>
      <w:r w:rsidR="00D02548">
        <w:rPr>
          <w:rFonts w:ascii="Times New Roman" w:hAnsi="Times New Roman" w:cs="Times New Roman"/>
          <w:color w:val="000000" w:themeColor="text1"/>
        </w:rPr>
        <w:t>…</w:t>
      </w:r>
      <w:r w:rsidRPr="00B169FF">
        <w:rPr>
          <w:rFonts w:ascii="Times New Roman" w:hAnsi="Times New Roman" w:cs="Times New Roman"/>
          <w:color w:val="000000" w:themeColor="text1"/>
        </w:rPr>
        <w:t>для рассмотрения вопроса о включении таких сведений в реестр недобросовестных поставщиков нарушений в действиях заказчика не выявлено.</w:t>
      </w:r>
    </w:p>
    <w:p w:rsidR="00DD448A" w:rsidRPr="00B169FF" w:rsidRDefault="00DD448A" w:rsidP="00F05199">
      <w:pPr>
        <w:pStyle w:val="western"/>
        <w:spacing w:before="0" w:beforeAutospacing="0" w:after="0"/>
        <w:ind w:firstLine="709"/>
        <w:jc w:val="both"/>
        <w:rPr>
          <w:rFonts w:ascii="Times New Roman" w:hAnsi="Times New Roman" w:cs="Times New Roman"/>
          <w:color w:val="000000" w:themeColor="text1"/>
        </w:rPr>
      </w:pPr>
      <w:r w:rsidRPr="00B169FF">
        <w:rPr>
          <w:rFonts w:ascii="Times New Roman" w:hAnsi="Times New Roman" w:cs="Times New Roman"/>
          <w:color w:val="000000" w:themeColor="text1"/>
        </w:rPr>
        <w:t>Настоящее решение может быть обжаловано в судебном порядке в течение трех месяцев со дня его принятия.</w:t>
      </w: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240"/>
        <w:jc w:val="both"/>
        <w:rPr>
          <w:rFonts w:ascii="Times New Roman" w:hAnsi="Times New Roman" w:cs="Times New Roman"/>
          <w:color w:val="000000" w:themeColor="text1"/>
        </w:rPr>
      </w:pPr>
    </w:p>
    <w:p w:rsidR="00DD448A" w:rsidRPr="00B169FF" w:rsidRDefault="00DD448A" w:rsidP="00F05199">
      <w:pPr>
        <w:pStyle w:val="western"/>
        <w:spacing w:before="0" w:beforeAutospacing="0" w:after="240"/>
        <w:jc w:val="both"/>
        <w:rPr>
          <w:rFonts w:ascii="Times New Roman" w:hAnsi="Times New Roman" w:cs="Times New Roman"/>
          <w:color w:val="000000" w:themeColor="text1"/>
        </w:rPr>
      </w:pPr>
    </w:p>
    <w:p w:rsidR="00DD448A" w:rsidRPr="00B169FF" w:rsidRDefault="00DD448A" w:rsidP="00F05199">
      <w:pPr>
        <w:spacing w:line="276" w:lineRule="auto"/>
        <w:jc w:val="both"/>
        <w:rPr>
          <w:rFonts w:ascii="Times New Roman" w:hAnsi="Times New Roman" w:cs="Times New Roman"/>
          <w:color w:val="000000" w:themeColor="text1"/>
          <w:sz w:val="24"/>
          <w:szCs w:val="24"/>
        </w:rPr>
      </w:pPr>
    </w:p>
    <w:p w:rsidR="00DD448A" w:rsidRPr="00B169FF" w:rsidRDefault="00DD448A" w:rsidP="00F05199">
      <w:pPr>
        <w:spacing w:line="276" w:lineRule="auto"/>
        <w:rPr>
          <w:rFonts w:ascii="Times New Roman" w:hAnsi="Times New Roman" w:cs="Times New Roman"/>
          <w:color w:val="000000" w:themeColor="text1"/>
          <w:sz w:val="24"/>
          <w:szCs w:val="24"/>
        </w:rPr>
      </w:pPr>
    </w:p>
    <w:p w:rsidR="00DD448A" w:rsidRPr="00B169FF" w:rsidRDefault="00DD448A" w:rsidP="00F05199">
      <w:pPr>
        <w:spacing w:line="276" w:lineRule="auto"/>
        <w:rPr>
          <w:rFonts w:ascii="Times New Roman" w:hAnsi="Times New Roman" w:cs="Times New Roman"/>
          <w:color w:val="000000" w:themeColor="text1"/>
          <w:sz w:val="24"/>
          <w:szCs w:val="24"/>
        </w:rPr>
      </w:pPr>
    </w:p>
    <w:p w:rsidR="00DD448A" w:rsidRPr="00B169FF" w:rsidRDefault="00DD448A" w:rsidP="00F05199">
      <w:pPr>
        <w:spacing w:line="276" w:lineRule="auto"/>
        <w:rPr>
          <w:rFonts w:ascii="Times New Roman" w:hAnsi="Times New Roman" w:cs="Times New Roman"/>
          <w:color w:val="000000" w:themeColor="text1"/>
          <w:sz w:val="24"/>
          <w:szCs w:val="24"/>
        </w:rPr>
      </w:pPr>
    </w:p>
    <w:p w:rsidR="00DD448A" w:rsidRPr="00B169FF" w:rsidRDefault="00DD448A" w:rsidP="00F05199">
      <w:pPr>
        <w:spacing w:line="276" w:lineRule="auto"/>
        <w:rPr>
          <w:rFonts w:ascii="Times New Roman" w:hAnsi="Times New Roman" w:cs="Times New Roman"/>
          <w:color w:val="000000" w:themeColor="text1"/>
          <w:sz w:val="24"/>
          <w:szCs w:val="24"/>
        </w:rPr>
      </w:pPr>
    </w:p>
    <w:p w:rsidR="003F35B1" w:rsidRPr="00B169FF" w:rsidRDefault="003F35B1" w:rsidP="00F05199">
      <w:pPr>
        <w:spacing w:line="276" w:lineRule="auto"/>
        <w:rPr>
          <w:rFonts w:ascii="Times New Roman" w:hAnsi="Times New Roman" w:cs="Times New Roman"/>
          <w:color w:val="000000" w:themeColor="text1"/>
          <w:sz w:val="24"/>
          <w:szCs w:val="24"/>
        </w:rPr>
      </w:pPr>
    </w:p>
    <w:sectPr w:rsidR="003F35B1" w:rsidRPr="00B169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48A"/>
    <w:rsid w:val="001541AD"/>
    <w:rsid w:val="00353574"/>
    <w:rsid w:val="003F35B1"/>
    <w:rsid w:val="008306FA"/>
    <w:rsid w:val="00B169FF"/>
    <w:rsid w:val="00B46329"/>
    <w:rsid w:val="00BB660C"/>
    <w:rsid w:val="00C66387"/>
    <w:rsid w:val="00CE2272"/>
    <w:rsid w:val="00D02548"/>
    <w:rsid w:val="00D24E77"/>
    <w:rsid w:val="00DD448A"/>
    <w:rsid w:val="00E512D8"/>
    <w:rsid w:val="00F05199"/>
    <w:rsid w:val="00F50221"/>
    <w:rsid w:val="00F666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045F2E-2541-4451-B908-66DD9CD71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448A"/>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D448A"/>
    <w:rPr>
      <w:color w:val="0000FF"/>
      <w:u w:val="single"/>
    </w:rPr>
  </w:style>
  <w:style w:type="paragraph" w:styleId="a4">
    <w:name w:val="Normal (Web)"/>
    <w:basedOn w:val="a"/>
    <w:uiPriority w:val="99"/>
    <w:semiHidden/>
    <w:unhideWhenUsed/>
    <w:qFormat/>
    <w:rsid w:val="00DD448A"/>
    <w:pPr>
      <w:spacing w:before="100" w:beforeAutospacing="1" w:after="119" w:line="276" w:lineRule="auto"/>
    </w:pPr>
    <w:rPr>
      <w:rFonts w:ascii="Times New Roman" w:eastAsia="Times New Roman" w:hAnsi="Times New Roman" w:cs="Times New Roman"/>
      <w:color w:val="00000A"/>
      <w:sz w:val="24"/>
      <w:szCs w:val="24"/>
      <w:lang w:eastAsia="ru-RU"/>
    </w:rPr>
  </w:style>
  <w:style w:type="paragraph" w:customStyle="1" w:styleId="western">
    <w:name w:val="western"/>
    <w:basedOn w:val="a"/>
    <w:uiPriority w:val="99"/>
    <w:semiHidden/>
    <w:qFormat/>
    <w:rsid w:val="00DD448A"/>
    <w:pPr>
      <w:spacing w:before="100" w:beforeAutospacing="1" w:after="119" w:line="276" w:lineRule="auto"/>
    </w:pPr>
    <w:rPr>
      <w:rFonts w:ascii="Calibri" w:eastAsia="Times New Roman" w:hAnsi="Calibri" w:cs="Calibri"/>
      <w:color w:val="00000A"/>
      <w:sz w:val="24"/>
      <w:szCs w:val="24"/>
      <w:lang w:eastAsia="ru-RU"/>
    </w:rPr>
  </w:style>
  <w:style w:type="paragraph" w:customStyle="1" w:styleId="Standard">
    <w:name w:val="Standard"/>
    <w:qFormat/>
    <w:rsid w:val="00DD448A"/>
    <w:pPr>
      <w:suppressAutoHyphens/>
      <w:spacing w:after="200" w:line="276" w:lineRule="auto"/>
    </w:pPr>
    <w:rPr>
      <w:rFonts w:ascii="Calibri" w:eastAsia="Calibri" w:hAnsi="Calibri" w:cs="Calibri"/>
      <w:color w:val="00000A"/>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97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notice/ea20/view/common-info.html?regNumber=0371500000724000239" TargetMode="External"/><Relationship Id="rId13" Type="http://schemas.openxmlformats.org/officeDocument/2006/relationships/hyperlink" Target="https://zakupki.gov.ru/epz/order/notice/zk20/view/common-info.html?regNumber=0371300001824000114" TargetMode="External"/><Relationship Id="rId3" Type="http://schemas.openxmlformats.org/officeDocument/2006/relationships/webSettings" Target="webSettings.xml"/><Relationship Id="rId7" Type="http://schemas.openxmlformats.org/officeDocument/2006/relationships/hyperlink" Target="https://zakupki.gov.ru/epz/order/notice/ea20/view/common-info.html?regNumber=0371500000724000239" TargetMode="External"/><Relationship Id="rId12" Type="http://schemas.openxmlformats.org/officeDocument/2006/relationships/hyperlink" Target="https://zakupki.gov.ru/epz/order/notice/ea20/view/common-info.html?regNumber=0371500000724000239"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upki.gov.ru/epz/order/notice/ea20/view/common-info.html?regNumber=0371500000724000239" TargetMode="External"/><Relationship Id="rId11" Type="http://schemas.openxmlformats.org/officeDocument/2006/relationships/hyperlink" Target="https://zakupki.gov.ru/epz/order/notice/zk20/view/common-info.html?regNumber=0371300001824000114" TargetMode="External"/><Relationship Id="rId5" Type="http://schemas.openxmlformats.org/officeDocument/2006/relationships/hyperlink" Target="https://zakupki.gov.ru/epz/order/notice/zk20/view/common-info.html?regNumber=0371300001824000114" TargetMode="External"/><Relationship Id="rId15" Type="http://schemas.openxmlformats.org/officeDocument/2006/relationships/fontTable" Target="fontTable.xml"/><Relationship Id="rId10" Type="http://schemas.openxmlformats.org/officeDocument/2006/relationships/hyperlink" Target="https://zakupki.gov.ru/epz/order/notice/ea20/view/common-info.html?regNumber=0371500000724000239" TargetMode="External"/><Relationship Id="rId4" Type="http://schemas.openxmlformats.org/officeDocument/2006/relationships/hyperlink" Target="https://zakupki.gov.ru/epz/order/notice/ea20/view/common-info.html?regNumber=0371500000724000239" TargetMode="External"/><Relationship Id="rId9" Type="http://schemas.openxmlformats.org/officeDocument/2006/relationships/hyperlink" Target="https://zakupki.gov.ru/epz/order/notice/ea20/view/common-info.html?regNumber=0371500000724000239" TargetMode="External"/><Relationship Id="rId14" Type="http://schemas.openxmlformats.org/officeDocument/2006/relationships/hyperlink" Target="https://zakupki.gov.ru/epz/order/notice/ea20/view/common-info.html?regNumber=03715000007240002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4629</Words>
  <Characters>26386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Зинохина Анастасия Сергеевна</dc:creator>
  <cp:keywords/>
  <dc:description/>
  <cp:lastModifiedBy>Зинохина Анастасия Сергеевна</cp:lastModifiedBy>
  <cp:revision>3</cp:revision>
  <dcterms:created xsi:type="dcterms:W3CDTF">2024-08-30T09:54:00Z</dcterms:created>
  <dcterms:modified xsi:type="dcterms:W3CDTF">2024-08-30T09:56:00Z</dcterms:modified>
</cp:coreProperties>
</file>